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28ED" w14:textId="77777777" w:rsidR="00232D15" w:rsidRPr="00143E86" w:rsidRDefault="00232D15" w:rsidP="00143E86">
      <w:pPr>
        <w:tabs>
          <w:tab w:val="left" w:pos="1080"/>
        </w:tabs>
        <w:spacing w:line="360" w:lineRule="auto"/>
        <w:jc w:val="center"/>
        <w:rPr>
          <w:rFonts w:ascii="Calibri" w:eastAsia="宋体" w:hAnsi="Calibri" w:cs="Times New Roman"/>
          <w:b/>
          <w:bCs/>
          <w:kern w:val="44"/>
          <w:sz w:val="28"/>
          <w:szCs w:val="28"/>
        </w:rPr>
      </w:pPr>
      <w:r w:rsidRPr="00143E86">
        <w:rPr>
          <w:rFonts w:ascii="Calibri" w:eastAsia="宋体" w:hAnsi="Calibri" w:cs="Times New Roman" w:hint="eastAsia"/>
          <w:b/>
          <w:bCs/>
          <w:kern w:val="44"/>
          <w:sz w:val="28"/>
          <w:szCs w:val="28"/>
        </w:rPr>
        <w:t>山东女子学院</w:t>
      </w:r>
    </w:p>
    <w:p w14:paraId="69CFFA11" w14:textId="7A607B91" w:rsidR="00232D15" w:rsidRPr="00143E86" w:rsidRDefault="00452290" w:rsidP="00143E86">
      <w:pPr>
        <w:tabs>
          <w:tab w:val="left" w:pos="1080"/>
        </w:tabs>
        <w:spacing w:line="360" w:lineRule="auto"/>
        <w:jc w:val="center"/>
        <w:rPr>
          <w:rFonts w:ascii="Calibri" w:eastAsia="宋体" w:hAnsi="Calibri" w:cs="Times New Roman"/>
          <w:b/>
          <w:bCs/>
          <w:kern w:val="44"/>
          <w:sz w:val="28"/>
          <w:szCs w:val="28"/>
        </w:rPr>
      </w:pPr>
      <w:r>
        <w:rPr>
          <w:rFonts w:ascii="Calibri" w:eastAsia="宋体" w:hAnsi="Calibri" w:cs="Times New Roman" w:hint="eastAsia"/>
          <w:b/>
          <w:bCs/>
          <w:kern w:val="44"/>
          <w:sz w:val="28"/>
          <w:szCs w:val="28"/>
        </w:rPr>
        <w:t>增设</w:t>
      </w:r>
      <w:r>
        <w:rPr>
          <w:rFonts w:ascii="Calibri" w:eastAsia="宋体" w:hAnsi="Calibri" w:cs="Times New Roman" w:hint="eastAsia"/>
          <w:b/>
          <w:bCs/>
          <w:kern w:val="44"/>
          <w:sz w:val="28"/>
          <w:szCs w:val="28"/>
        </w:rPr>
        <w:t>4</w:t>
      </w:r>
      <w:r>
        <w:rPr>
          <w:rFonts w:ascii="Calibri" w:eastAsia="宋体" w:hAnsi="Calibri" w:cs="Times New Roman" w:hint="eastAsia"/>
          <w:b/>
          <w:bCs/>
          <w:kern w:val="44"/>
          <w:sz w:val="28"/>
          <w:szCs w:val="28"/>
        </w:rPr>
        <w:t>套标准化考场监控设备</w:t>
      </w:r>
      <w:r w:rsidR="00232D15" w:rsidRPr="00143E86">
        <w:rPr>
          <w:rFonts w:ascii="Calibri" w:eastAsia="宋体" w:hAnsi="Calibri" w:cs="Times New Roman" w:hint="eastAsia"/>
          <w:b/>
          <w:bCs/>
          <w:kern w:val="44"/>
          <w:sz w:val="28"/>
          <w:szCs w:val="28"/>
        </w:rPr>
        <w:t>竞争性谈判公告</w:t>
      </w:r>
    </w:p>
    <w:p w14:paraId="5BAD6ADB" w14:textId="4A3E7443" w:rsidR="00143E86" w:rsidRDefault="00232D15" w:rsidP="00143E86">
      <w:pPr>
        <w:tabs>
          <w:tab w:val="left" w:pos="1080"/>
        </w:tabs>
        <w:spacing w:line="360" w:lineRule="auto"/>
        <w:rPr>
          <w:rFonts w:ascii="宋体" w:eastAsia="宋体" w:hAnsi="宋体" w:cs="宋体"/>
          <w:sz w:val="28"/>
          <w:szCs w:val="28"/>
        </w:rPr>
      </w:pPr>
      <w:r w:rsidRPr="00232D15">
        <w:rPr>
          <w:rFonts w:ascii="宋体" w:eastAsia="宋体" w:hAnsi="宋体" w:cs="宋体" w:hint="eastAsia"/>
          <w:sz w:val="28"/>
          <w:szCs w:val="28"/>
        </w:rPr>
        <w:t>一、项目名称：</w:t>
      </w:r>
      <w:r w:rsidR="00452290" w:rsidRPr="00452290">
        <w:rPr>
          <w:rFonts w:ascii="Calibri" w:eastAsia="宋体" w:hAnsi="Calibri" w:cs="Times New Roman" w:hint="eastAsia"/>
          <w:kern w:val="44"/>
          <w:sz w:val="28"/>
          <w:szCs w:val="28"/>
        </w:rPr>
        <w:t>增设</w:t>
      </w:r>
      <w:r w:rsidR="00452290" w:rsidRPr="00452290">
        <w:rPr>
          <w:rFonts w:ascii="Calibri" w:eastAsia="宋体" w:hAnsi="Calibri" w:cs="Times New Roman"/>
          <w:kern w:val="44"/>
          <w:sz w:val="28"/>
          <w:szCs w:val="28"/>
        </w:rPr>
        <w:t>4</w:t>
      </w:r>
      <w:r w:rsidR="00452290" w:rsidRPr="00452290">
        <w:rPr>
          <w:rFonts w:ascii="Calibri" w:eastAsia="宋体" w:hAnsi="Calibri" w:cs="Times New Roman"/>
          <w:kern w:val="44"/>
          <w:sz w:val="28"/>
          <w:szCs w:val="28"/>
        </w:rPr>
        <w:t>套标准化考场监控设备竞争性谈判</w:t>
      </w:r>
    </w:p>
    <w:p w14:paraId="18A3BAA7" w14:textId="4C28FE37" w:rsidR="00232D15" w:rsidRPr="00232D15" w:rsidRDefault="00232D15" w:rsidP="00143E86">
      <w:pPr>
        <w:tabs>
          <w:tab w:val="left" w:pos="1080"/>
        </w:tabs>
        <w:spacing w:line="360" w:lineRule="auto"/>
        <w:rPr>
          <w:rFonts w:ascii="宋体" w:eastAsia="宋体" w:hAnsi="宋体" w:cs="宋体"/>
          <w:sz w:val="28"/>
          <w:szCs w:val="28"/>
        </w:rPr>
      </w:pPr>
      <w:r w:rsidRPr="00232D15">
        <w:rPr>
          <w:rFonts w:ascii="宋体" w:eastAsia="宋体" w:hAnsi="宋体" w:cs="宋体" w:hint="eastAsia"/>
          <w:sz w:val="28"/>
          <w:szCs w:val="28"/>
        </w:rPr>
        <w:t>二、项目分包情况：本项目</w:t>
      </w:r>
      <w:proofErr w:type="gramStart"/>
      <w:r w:rsidRPr="00232D15">
        <w:rPr>
          <w:rFonts w:ascii="宋体" w:eastAsia="宋体" w:hAnsi="宋体" w:cs="宋体" w:hint="eastAsia"/>
          <w:sz w:val="28"/>
          <w:szCs w:val="28"/>
        </w:rPr>
        <w:t>不</w:t>
      </w:r>
      <w:proofErr w:type="gramEnd"/>
      <w:r w:rsidRPr="00232D15">
        <w:rPr>
          <w:rFonts w:ascii="宋体" w:eastAsia="宋体" w:hAnsi="宋体" w:cs="宋体" w:hint="eastAsia"/>
          <w:sz w:val="28"/>
          <w:szCs w:val="28"/>
        </w:rPr>
        <w:t>分包</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6390"/>
        <w:gridCol w:w="1192"/>
      </w:tblGrid>
      <w:tr w:rsidR="00232D15" w14:paraId="3B4ABFF0" w14:textId="77777777" w:rsidTr="00CC49F0">
        <w:trPr>
          <w:trHeight w:val="929"/>
          <w:jc w:val="center"/>
        </w:trPr>
        <w:tc>
          <w:tcPr>
            <w:tcW w:w="1591" w:type="dxa"/>
            <w:vAlign w:val="center"/>
          </w:tcPr>
          <w:p w14:paraId="5C3C51E9" w14:textId="77777777" w:rsidR="00232D15" w:rsidRDefault="00232D15" w:rsidP="00CC49F0">
            <w:pPr>
              <w:autoSpaceDE w:val="0"/>
              <w:autoSpaceDN w:val="0"/>
              <w:spacing w:line="360" w:lineRule="auto"/>
              <w:jc w:val="center"/>
              <w:rPr>
                <w:rFonts w:ascii="宋体" w:eastAsia="宋体" w:hAnsi="宋体" w:cs="宋体"/>
                <w:sz w:val="24"/>
              </w:rPr>
            </w:pPr>
            <w:r>
              <w:rPr>
                <w:rFonts w:ascii="宋体" w:eastAsia="宋体" w:hAnsi="宋体" w:cs="宋体" w:hint="eastAsia"/>
                <w:sz w:val="24"/>
              </w:rPr>
              <w:t>项目名称</w:t>
            </w:r>
          </w:p>
        </w:tc>
        <w:tc>
          <w:tcPr>
            <w:tcW w:w="6390" w:type="dxa"/>
            <w:vAlign w:val="center"/>
          </w:tcPr>
          <w:p w14:paraId="111F4F29" w14:textId="77777777" w:rsidR="00232D15" w:rsidRDefault="00232D15" w:rsidP="00CC49F0">
            <w:pPr>
              <w:autoSpaceDE w:val="0"/>
              <w:autoSpaceDN w:val="0"/>
              <w:spacing w:line="360" w:lineRule="auto"/>
              <w:jc w:val="center"/>
              <w:rPr>
                <w:rFonts w:ascii="宋体" w:eastAsia="宋体" w:hAnsi="宋体" w:cs="宋体"/>
                <w:sz w:val="24"/>
              </w:rPr>
            </w:pPr>
            <w:r>
              <w:rPr>
                <w:rFonts w:ascii="宋体" w:eastAsia="宋体" w:hAnsi="宋体" w:cs="宋体" w:hint="eastAsia"/>
                <w:sz w:val="24"/>
              </w:rPr>
              <w:t>资格要求</w:t>
            </w:r>
          </w:p>
        </w:tc>
        <w:tc>
          <w:tcPr>
            <w:tcW w:w="1192" w:type="dxa"/>
          </w:tcPr>
          <w:p w14:paraId="792C8081" w14:textId="77777777" w:rsidR="00232D15" w:rsidRDefault="00232D15" w:rsidP="00CC49F0">
            <w:pPr>
              <w:autoSpaceDE w:val="0"/>
              <w:autoSpaceDN w:val="0"/>
              <w:spacing w:line="360" w:lineRule="auto"/>
              <w:jc w:val="center"/>
              <w:rPr>
                <w:rFonts w:ascii="宋体" w:eastAsia="宋体" w:hAnsi="宋体" w:cs="宋体"/>
                <w:sz w:val="24"/>
              </w:rPr>
            </w:pPr>
            <w:r>
              <w:rPr>
                <w:rFonts w:ascii="宋体" w:eastAsia="宋体" w:hAnsi="宋体" w:cs="宋体" w:hint="eastAsia"/>
                <w:sz w:val="24"/>
              </w:rPr>
              <w:t>项目预算（万元）</w:t>
            </w:r>
          </w:p>
        </w:tc>
      </w:tr>
      <w:tr w:rsidR="00232D15" w14:paraId="5F707AD7" w14:textId="77777777" w:rsidTr="00CC49F0">
        <w:trPr>
          <w:trHeight w:val="2602"/>
          <w:jc w:val="center"/>
        </w:trPr>
        <w:tc>
          <w:tcPr>
            <w:tcW w:w="1591" w:type="dxa"/>
            <w:vAlign w:val="center"/>
          </w:tcPr>
          <w:p w14:paraId="3DB22365" w14:textId="7F89966E" w:rsidR="00232D15" w:rsidRDefault="00452290" w:rsidP="00CC49F0">
            <w:pPr>
              <w:spacing w:line="360" w:lineRule="auto"/>
              <w:jc w:val="center"/>
              <w:rPr>
                <w:rFonts w:ascii="宋体" w:eastAsia="宋体" w:hAnsi="宋体" w:cs="宋体"/>
                <w:sz w:val="24"/>
              </w:rPr>
            </w:pPr>
            <w:r w:rsidRPr="00452290">
              <w:rPr>
                <w:rFonts w:hAnsi="宋体" w:hint="eastAsia"/>
                <w:sz w:val="24"/>
              </w:rPr>
              <w:t>增设</w:t>
            </w:r>
            <w:r w:rsidRPr="00452290">
              <w:rPr>
                <w:rFonts w:hAnsi="宋体"/>
                <w:sz w:val="24"/>
              </w:rPr>
              <w:t>4套标准化考场监控设备竞争性谈判</w:t>
            </w:r>
          </w:p>
        </w:tc>
        <w:tc>
          <w:tcPr>
            <w:tcW w:w="6390" w:type="dxa"/>
            <w:vAlign w:val="center"/>
          </w:tcPr>
          <w:p w14:paraId="76049EEC" w14:textId="4F6C90E8" w:rsidR="00232D15" w:rsidRDefault="00232D15" w:rsidP="00CC49F0">
            <w:pPr>
              <w:spacing w:line="360" w:lineRule="auto"/>
              <w:ind w:leftChars="-32" w:left="401" w:right="28" w:hangingChars="195" w:hanging="468"/>
              <w:jc w:val="left"/>
              <w:rPr>
                <w:rFonts w:ascii="宋体" w:eastAsia="宋体" w:hAnsi="宋体" w:cs="宋体"/>
                <w:sz w:val="24"/>
              </w:rPr>
            </w:pPr>
            <w:r>
              <w:rPr>
                <w:rFonts w:ascii="宋体" w:eastAsia="宋体" w:hAnsi="宋体" w:cs="宋体" w:hint="eastAsia"/>
                <w:sz w:val="24"/>
              </w:rPr>
              <w:t>（1）在中国境内注册，具备本采购文件要求的提供货物能力的供应商；</w:t>
            </w:r>
          </w:p>
          <w:p w14:paraId="2A51BDA5" w14:textId="12FFEBA7" w:rsidR="00232D15" w:rsidRDefault="00232D15" w:rsidP="00CC49F0">
            <w:pPr>
              <w:spacing w:line="360" w:lineRule="auto"/>
              <w:ind w:leftChars="-32" w:left="401" w:right="28" w:hangingChars="195" w:hanging="468"/>
              <w:jc w:val="left"/>
              <w:rPr>
                <w:rFonts w:ascii="宋体" w:eastAsia="宋体" w:hAnsi="宋体" w:cs="宋体"/>
                <w:sz w:val="24"/>
              </w:rPr>
            </w:pPr>
            <w:r>
              <w:rPr>
                <w:rFonts w:ascii="宋体" w:eastAsia="宋体" w:hAnsi="宋体" w:cs="宋体" w:hint="eastAsia"/>
                <w:sz w:val="24"/>
              </w:rPr>
              <w:t>（2）符合《中华人民共和国政府采购法》第二十二条的有关要求及相关法律、法规和规章；</w:t>
            </w:r>
          </w:p>
          <w:p w14:paraId="1CE52ACD" w14:textId="7F001133" w:rsidR="00232D15" w:rsidRDefault="00232D15" w:rsidP="00CC49F0">
            <w:pPr>
              <w:spacing w:line="360" w:lineRule="auto"/>
              <w:ind w:leftChars="-32" w:left="401" w:right="28" w:hangingChars="195" w:hanging="468"/>
              <w:jc w:val="left"/>
              <w:rPr>
                <w:rFonts w:ascii="宋体" w:eastAsia="宋体" w:hAnsi="宋体" w:cs="宋体"/>
                <w:sz w:val="24"/>
              </w:rPr>
            </w:pPr>
            <w:r>
              <w:rPr>
                <w:rFonts w:ascii="宋体" w:eastAsia="宋体" w:hAnsi="宋体" w:cs="宋体" w:hint="eastAsia"/>
                <w:sz w:val="24"/>
              </w:rPr>
              <w:t>（3）通过“信用中国”网站（www.creditchina.gov.cn）、中国政府采购网（www.ccgp.gov.cn）查询，未被列入失信被执行人、重大税收违法案件当事人、政府采购严重违法失信行为记录名单；</w:t>
            </w:r>
          </w:p>
          <w:p w14:paraId="1EA7B55E" w14:textId="40A0BFD2" w:rsidR="00232D15" w:rsidRDefault="00232D15" w:rsidP="00CC49F0">
            <w:pPr>
              <w:spacing w:line="360" w:lineRule="auto"/>
              <w:ind w:leftChars="-32" w:left="401" w:right="28" w:hangingChars="195" w:hanging="468"/>
              <w:jc w:val="left"/>
              <w:rPr>
                <w:rFonts w:ascii="宋体" w:eastAsia="宋体" w:hAnsi="宋体" w:cs="宋体"/>
                <w:color w:val="FF0000"/>
                <w:sz w:val="24"/>
              </w:rPr>
            </w:pPr>
            <w:r>
              <w:rPr>
                <w:rFonts w:ascii="宋体" w:eastAsia="宋体" w:hAnsi="宋体" w:cs="宋体" w:hint="eastAsia"/>
                <w:sz w:val="24"/>
              </w:rPr>
              <w:t>（4）本项目不接受联合体报价。</w:t>
            </w:r>
          </w:p>
        </w:tc>
        <w:tc>
          <w:tcPr>
            <w:tcW w:w="1192" w:type="dxa"/>
            <w:vAlign w:val="center"/>
          </w:tcPr>
          <w:p w14:paraId="22E5A826" w14:textId="7623ECEF" w:rsidR="00232D15" w:rsidRDefault="00232D15" w:rsidP="00CC49F0">
            <w:pPr>
              <w:spacing w:line="360" w:lineRule="auto"/>
              <w:jc w:val="center"/>
              <w:rPr>
                <w:rFonts w:ascii="宋体" w:eastAsia="宋体" w:hAnsi="宋体" w:cs="宋体"/>
                <w:color w:val="FF0000"/>
                <w:sz w:val="24"/>
              </w:rPr>
            </w:pPr>
            <w:r>
              <w:rPr>
                <w:rFonts w:ascii="宋体" w:eastAsia="宋体" w:hAnsi="宋体" w:cs="宋体"/>
                <w:color w:val="000000"/>
                <w:kern w:val="0"/>
                <w:sz w:val="24"/>
                <w:lang w:bidi="ar"/>
              </w:rPr>
              <w:t>1</w:t>
            </w:r>
            <w:r>
              <w:rPr>
                <w:rFonts w:ascii="宋体" w:eastAsia="宋体" w:hAnsi="宋体" w:cs="宋体" w:hint="eastAsia"/>
                <w:color w:val="000000"/>
                <w:kern w:val="0"/>
                <w:sz w:val="24"/>
                <w:lang w:bidi="ar"/>
              </w:rPr>
              <w:t>.</w:t>
            </w:r>
            <w:r w:rsidR="00452290">
              <w:rPr>
                <w:rFonts w:ascii="宋体" w:eastAsia="宋体" w:hAnsi="宋体" w:cs="宋体"/>
                <w:color w:val="000000"/>
                <w:kern w:val="0"/>
                <w:sz w:val="24"/>
                <w:lang w:bidi="ar"/>
              </w:rPr>
              <w:t>7</w:t>
            </w:r>
          </w:p>
        </w:tc>
      </w:tr>
    </w:tbl>
    <w:p w14:paraId="0944B0A5" w14:textId="10B77553" w:rsidR="00232D15" w:rsidRPr="00232D15" w:rsidRDefault="00232D15" w:rsidP="00232D15">
      <w:pPr>
        <w:tabs>
          <w:tab w:val="left" w:pos="1080"/>
        </w:tabs>
        <w:spacing w:line="360" w:lineRule="auto"/>
        <w:ind w:firstLineChars="200" w:firstLine="560"/>
        <w:rPr>
          <w:rFonts w:ascii="宋体" w:eastAsia="宋体" w:hAnsi="宋体" w:cs="宋体"/>
          <w:sz w:val="28"/>
          <w:szCs w:val="28"/>
        </w:rPr>
      </w:pPr>
      <w:r w:rsidRPr="00232D15">
        <w:rPr>
          <w:rFonts w:ascii="宋体" w:eastAsia="宋体" w:hAnsi="宋体" w:cs="宋体" w:hint="eastAsia"/>
          <w:sz w:val="28"/>
          <w:szCs w:val="28"/>
        </w:rPr>
        <w:t>三、通过本公告</w:t>
      </w:r>
      <w:r w:rsidR="002627F2">
        <w:rPr>
          <w:rFonts w:ascii="宋体" w:eastAsia="宋体" w:hAnsi="宋体" w:cs="宋体" w:hint="eastAsia"/>
          <w:sz w:val="28"/>
          <w:szCs w:val="28"/>
        </w:rPr>
        <w:t>自行</w:t>
      </w:r>
      <w:r w:rsidRPr="00232D15">
        <w:rPr>
          <w:rFonts w:ascii="宋体" w:eastAsia="宋体" w:hAnsi="宋体" w:cs="宋体" w:hint="eastAsia"/>
          <w:sz w:val="28"/>
          <w:szCs w:val="28"/>
        </w:rPr>
        <w:t>获取项目具体需求。</w:t>
      </w:r>
    </w:p>
    <w:p w14:paraId="2B394E22" w14:textId="371F6F76" w:rsidR="00232D15" w:rsidRDefault="00232D15" w:rsidP="00232D15">
      <w:pPr>
        <w:tabs>
          <w:tab w:val="left" w:pos="1080"/>
        </w:tabs>
        <w:spacing w:line="360" w:lineRule="auto"/>
        <w:ind w:firstLineChars="200" w:firstLine="560"/>
        <w:rPr>
          <w:rFonts w:ascii="宋体" w:eastAsia="宋体" w:hAnsi="宋体" w:cs="宋体"/>
          <w:sz w:val="28"/>
          <w:szCs w:val="28"/>
        </w:rPr>
      </w:pPr>
      <w:r w:rsidRPr="00232D15">
        <w:rPr>
          <w:rFonts w:ascii="宋体" w:eastAsia="宋体" w:hAnsi="宋体" w:cs="宋体" w:hint="eastAsia"/>
          <w:sz w:val="28"/>
          <w:szCs w:val="28"/>
        </w:rPr>
        <w:t>四、</w:t>
      </w:r>
      <w:r w:rsidR="00701933">
        <w:rPr>
          <w:rFonts w:ascii="宋体" w:eastAsia="宋体" w:hAnsi="宋体" w:cs="宋体" w:hint="eastAsia"/>
          <w:sz w:val="28"/>
          <w:szCs w:val="28"/>
        </w:rPr>
        <w:t>参与竞争性谈判的投标方</w:t>
      </w:r>
      <w:r w:rsidR="003963C0">
        <w:rPr>
          <w:rFonts w:ascii="宋体" w:eastAsia="宋体" w:hAnsi="宋体" w:cs="宋体" w:hint="eastAsia"/>
          <w:sz w:val="28"/>
          <w:szCs w:val="28"/>
        </w:rPr>
        <w:t>，</w:t>
      </w:r>
      <w:r w:rsidR="00701933">
        <w:rPr>
          <w:rFonts w:ascii="宋体" w:eastAsia="宋体" w:hAnsi="宋体" w:cs="宋体" w:hint="eastAsia"/>
          <w:sz w:val="28"/>
          <w:szCs w:val="28"/>
        </w:rPr>
        <w:t>须根据本公告联系方式电话报名</w:t>
      </w:r>
      <w:r w:rsidR="00A70BF4">
        <w:rPr>
          <w:rFonts w:ascii="宋体" w:eastAsia="宋体" w:hAnsi="宋体" w:cs="宋体" w:hint="eastAsia"/>
          <w:sz w:val="28"/>
          <w:szCs w:val="28"/>
        </w:rPr>
        <w:t>（提供公司全称</w:t>
      </w:r>
      <w:r w:rsidR="002627F2">
        <w:rPr>
          <w:rFonts w:ascii="宋体" w:eastAsia="宋体" w:hAnsi="宋体" w:cs="宋体" w:hint="eastAsia"/>
          <w:sz w:val="28"/>
          <w:szCs w:val="28"/>
        </w:rPr>
        <w:t>；提供</w:t>
      </w:r>
      <w:r w:rsidR="00A70BF4">
        <w:rPr>
          <w:rFonts w:ascii="宋体" w:eastAsia="宋体" w:hAnsi="宋体" w:cs="宋体" w:hint="eastAsia"/>
          <w:sz w:val="28"/>
          <w:szCs w:val="28"/>
        </w:rPr>
        <w:t>参加投标活动全部人员姓名、身份证号、手机号码，由校方办理入校报备手续）</w:t>
      </w:r>
      <w:r w:rsidR="00701933">
        <w:rPr>
          <w:rFonts w:ascii="宋体" w:eastAsia="宋体" w:hAnsi="宋体" w:cs="宋体" w:hint="eastAsia"/>
          <w:sz w:val="28"/>
          <w:szCs w:val="28"/>
        </w:rPr>
        <w:t>，并在规定时间</w:t>
      </w:r>
      <w:r w:rsidR="005E027F">
        <w:rPr>
          <w:rFonts w:ascii="宋体" w:eastAsia="宋体" w:hAnsi="宋体" w:cs="宋体" w:hint="eastAsia"/>
          <w:sz w:val="28"/>
          <w:szCs w:val="28"/>
        </w:rPr>
        <w:t>到校勘察现场、</w:t>
      </w:r>
      <w:r w:rsidR="00701933">
        <w:rPr>
          <w:rFonts w:ascii="宋体" w:eastAsia="宋体" w:hAnsi="宋体" w:cs="宋体" w:hint="eastAsia"/>
          <w:sz w:val="28"/>
          <w:szCs w:val="28"/>
        </w:rPr>
        <w:t>提交投标谈判文件。</w:t>
      </w:r>
      <w:r w:rsidR="00D711A5">
        <w:rPr>
          <w:rFonts w:ascii="宋体" w:eastAsia="宋体" w:hAnsi="宋体" w:cs="宋体" w:hint="eastAsia"/>
          <w:sz w:val="28"/>
          <w:szCs w:val="28"/>
        </w:rPr>
        <w:t>未在规定时间内到校参与现场勘查的，不得参加投标。</w:t>
      </w:r>
    </w:p>
    <w:p w14:paraId="15E137D4" w14:textId="6580C877" w:rsidR="005E027F" w:rsidRDefault="005E027F" w:rsidP="00232D15">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五、到校</w:t>
      </w:r>
      <w:r w:rsidR="00B24782">
        <w:rPr>
          <w:rFonts w:ascii="宋体" w:eastAsia="宋体" w:hAnsi="宋体" w:cs="宋体" w:hint="eastAsia"/>
          <w:sz w:val="28"/>
          <w:szCs w:val="28"/>
        </w:rPr>
        <w:t>勘</w:t>
      </w:r>
      <w:proofErr w:type="gramStart"/>
      <w:r w:rsidR="00B24782">
        <w:rPr>
          <w:rFonts w:ascii="宋体" w:eastAsia="宋体" w:hAnsi="宋体" w:cs="宋体" w:hint="eastAsia"/>
          <w:sz w:val="28"/>
          <w:szCs w:val="28"/>
        </w:rPr>
        <w:t>查</w:t>
      </w:r>
      <w:r>
        <w:rPr>
          <w:rFonts w:ascii="宋体" w:eastAsia="宋体" w:hAnsi="宋体" w:cs="宋体" w:hint="eastAsia"/>
          <w:sz w:val="28"/>
          <w:szCs w:val="28"/>
        </w:rPr>
        <w:t>现场</w:t>
      </w:r>
      <w:proofErr w:type="gramEnd"/>
      <w:r>
        <w:rPr>
          <w:rFonts w:ascii="宋体" w:eastAsia="宋体" w:hAnsi="宋体" w:cs="宋体" w:hint="eastAsia"/>
          <w:sz w:val="28"/>
          <w:szCs w:val="28"/>
        </w:rPr>
        <w:t>方式</w:t>
      </w:r>
    </w:p>
    <w:p w14:paraId="77426111" w14:textId="6AB181C6" w:rsidR="005E027F" w:rsidRDefault="00B24782" w:rsidP="005E027F">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勘查</w:t>
      </w:r>
      <w:r w:rsidR="005E027F">
        <w:rPr>
          <w:rFonts w:ascii="宋体" w:eastAsia="宋体" w:hAnsi="宋体" w:cs="宋体" w:hint="eastAsia"/>
          <w:sz w:val="28"/>
          <w:szCs w:val="28"/>
        </w:rPr>
        <w:t>时间区段：</w:t>
      </w:r>
      <w:r>
        <w:rPr>
          <w:rFonts w:ascii="宋体" w:eastAsia="宋体" w:hAnsi="宋体" w:cs="宋体" w:hint="eastAsia"/>
          <w:sz w:val="28"/>
          <w:szCs w:val="28"/>
        </w:rPr>
        <w:t>2</w:t>
      </w:r>
      <w:r>
        <w:rPr>
          <w:rFonts w:ascii="宋体" w:eastAsia="宋体" w:hAnsi="宋体" w:cs="宋体"/>
          <w:sz w:val="28"/>
          <w:szCs w:val="28"/>
        </w:rPr>
        <w:t>021</w:t>
      </w:r>
      <w:r>
        <w:rPr>
          <w:rFonts w:ascii="宋体" w:eastAsia="宋体" w:hAnsi="宋体" w:cs="宋体" w:hint="eastAsia"/>
          <w:sz w:val="28"/>
          <w:szCs w:val="28"/>
        </w:rPr>
        <w:t>年</w:t>
      </w:r>
      <w:r w:rsidR="00C06ABE">
        <w:rPr>
          <w:rFonts w:ascii="宋体" w:eastAsia="宋体" w:hAnsi="宋体" w:cs="宋体"/>
          <w:sz w:val="28"/>
          <w:szCs w:val="28"/>
        </w:rPr>
        <w:t>9</w:t>
      </w:r>
      <w:r>
        <w:rPr>
          <w:rFonts w:ascii="宋体" w:eastAsia="宋体" w:hAnsi="宋体" w:cs="宋体" w:hint="eastAsia"/>
          <w:sz w:val="28"/>
          <w:szCs w:val="28"/>
        </w:rPr>
        <w:t>月</w:t>
      </w:r>
      <w:r w:rsidR="00134C4F">
        <w:rPr>
          <w:rFonts w:ascii="宋体" w:eastAsia="宋体" w:hAnsi="宋体" w:cs="宋体"/>
          <w:sz w:val="28"/>
          <w:szCs w:val="28"/>
        </w:rPr>
        <w:t>14</w:t>
      </w:r>
      <w:r>
        <w:rPr>
          <w:rFonts w:ascii="宋体" w:eastAsia="宋体" w:hAnsi="宋体" w:cs="宋体" w:hint="eastAsia"/>
          <w:sz w:val="28"/>
          <w:szCs w:val="28"/>
        </w:rPr>
        <w:t>日上午9点至1</w:t>
      </w:r>
      <w:r>
        <w:rPr>
          <w:rFonts w:ascii="宋体" w:eastAsia="宋体" w:hAnsi="宋体" w:cs="宋体"/>
          <w:sz w:val="28"/>
          <w:szCs w:val="28"/>
        </w:rPr>
        <w:t>0</w:t>
      </w:r>
      <w:r>
        <w:rPr>
          <w:rFonts w:ascii="宋体" w:eastAsia="宋体" w:hAnsi="宋体" w:cs="宋体" w:hint="eastAsia"/>
          <w:sz w:val="28"/>
          <w:szCs w:val="28"/>
        </w:rPr>
        <w:t>点。</w:t>
      </w:r>
    </w:p>
    <w:p w14:paraId="365EB58B" w14:textId="288C7BA9" w:rsidR="005E027F" w:rsidRDefault="00B24782" w:rsidP="005E027F">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勘查</w:t>
      </w:r>
      <w:r w:rsidR="005E027F">
        <w:rPr>
          <w:rFonts w:ascii="宋体" w:eastAsia="宋体" w:hAnsi="宋体" w:cs="宋体" w:hint="eastAsia"/>
          <w:sz w:val="28"/>
          <w:szCs w:val="28"/>
        </w:rPr>
        <w:t>集合地点：</w:t>
      </w:r>
      <w:r>
        <w:rPr>
          <w:rFonts w:ascii="宋体" w:eastAsia="宋体" w:hAnsi="宋体" w:cs="宋体" w:hint="eastAsia"/>
          <w:sz w:val="28"/>
          <w:szCs w:val="28"/>
        </w:rPr>
        <w:t>请于2</w:t>
      </w:r>
      <w:r>
        <w:rPr>
          <w:rFonts w:ascii="宋体" w:eastAsia="宋体" w:hAnsi="宋体" w:cs="宋体"/>
          <w:sz w:val="28"/>
          <w:szCs w:val="28"/>
        </w:rPr>
        <w:t>021</w:t>
      </w:r>
      <w:r>
        <w:rPr>
          <w:rFonts w:ascii="宋体" w:eastAsia="宋体" w:hAnsi="宋体" w:cs="宋体" w:hint="eastAsia"/>
          <w:sz w:val="28"/>
          <w:szCs w:val="28"/>
        </w:rPr>
        <w:t>年</w:t>
      </w:r>
      <w:r w:rsidR="00C06ABE">
        <w:rPr>
          <w:rFonts w:ascii="宋体" w:eastAsia="宋体" w:hAnsi="宋体" w:cs="宋体"/>
          <w:sz w:val="28"/>
          <w:szCs w:val="28"/>
        </w:rPr>
        <w:t>9</w:t>
      </w:r>
      <w:r>
        <w:rPr>
          <w:rFonts w:ascii="宋体" w:eastAsia="宋体" w:hAnsi="宋体" w:cs="宋体" w:hint="eastAsia"/>
          <w:sz w:val="28"/>
          <w:szCs w:val="28"/>
        </w:rPr>
        <w:t>月1</w:t>
      </w:r>
      <w:r w:rsidR="00E15CE1">
        <w:rPr>
          <w:rFonts w:ascii="宋体" w:eastAsia="宋体" w:hAnsi="宋体" w:cs="宋体"/>
          <w:sz w:val="28"/>
          <w:szCs w:val="28"/>
        </w:rPr>
        <w:t>4</w:t>
      </w:r>
      <w:r>
        <w:rPr>
          <w:rFonts w:ascii="宋体" w:eastAsia="宋体" w:hAnsi="宋体" w:cs="宋体" w:hint="eastAsia"/>
          <w:sz w:val="28"/>
          <w:szCs w:val="28"/>
        </w:rPr>
        <w:t>日上午8点5</w:t>
      </w:r>
      <w:r>
        <w:rPr>
          <w:rFonts w:ascii="宋体" w:eastAsia="宋体" w:hAnsi="宋体" w:cs="宋体"/>
          <w:sz w:val="28"/>
          <w:szCs w:val="28"/>
        </w:rPr>
        <w:t>0</w:t>
      </w:r>
      <w:r>
        <w:rPr>
          <w:rFonts w:ascii="宋体" w:eastAsia="宋体" w:hAnsi="宋体" w:cs="宋体" w:hint="eastAsia"/>
          <w:sz w:val="28"/>
          <w:szCs w:val="28"/>
        </w:rPr>
        <w:t>分至9点之间，至山东女子学院长清校区图书馆B座1</w:t>
      </w:r>
      <w:r>
        <w:rPr>
          <w:rFonts w:ascii="宋体" w:eastAsia="宋体" w:hAnsi="宋体" w:cs="宋体"/>
          <w:sz w:val="28"/>
          <w:szCs w:val="28"/>
        </w:rPr>
        <w:t>0</w:t>
      </w:r>
      <w:r w:rsidR="00E15CE1">
        <w:rPr>
          <w:rFonts w:ascii="宋体" w:eastAsia="宋体" w:hAnsi="宋体" w:cs="宋体"/>
          <w:sz w:val="28"/>
          <w:szCs w:val="28"/>
        </w:rPr>
        <w:t>2</w:t>
      </w:r>
      <w:r>
        <w:rPr>
          <w:rFonts w:ascii="宋体" w:eastAsia="宋体" w:hAnsi="宋体" w:cs="宋体" w:hint="eastAsia"/>
          <w:sz w:val="28"/>
          <w:szCs w:val="28"/>
        </w:rPr>
        <w:t>办公室集合。逾期未到</w:t>
      </w:r>
      <w:r>
        <w:rPr>
          <w:rFonts w:ascii="宋体" w:eastAsia="宋体" w:hAnsi="宋体" w:cs="宋体" w:hint="eastAsia"/>
          <w:sz w:val="28"/>
          <w:szCs w:val="28"/>
        </w:rPr>
        <w:lastRenderedPageBreak/>
        <w:t>达集合地点的视为放弃参加现场勘查。</w:t>
      </w:r>
    </w:p>
    <w:p w14:paraId="07663127" w14:textId="3D38D08C" w:rsidR="005E027F" w:rsidRDefault="00B24782" w:rsidP="005E027F">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现场勘查</w:t>
      </w:r>
      <w:r w:rsidR="005E027F">
        <w:rPr>
          <w:rFonts w:ascii="宋体" w:eastAsia="宋体" w:hAnsi="宋体" w:cs="宋体" w:hint="eastAsia"/>
          <w:sz w:val="28"/>
          <w:szCs w:val="28"/>
        </w:rPr>
        <w:t>联系人及联系电话：</w:t>
      </w:r>
      <w:r w:rsidR="005D6939">
        <w:rPr>
          <w:rFonts w:ascii="宋体" w:eastAsia="宋体" w:hAnsi="宋体" w:cs="宋体" w:hint="eastAsia"/>
          <w:sz w:val="28"/>
          <w:szCs w:val="28"/>
        </w:rPr>
        <w:t>姜</w:t>
      </w:r>
      <w:r w:rsidR="00030ECC">
        <w:rPr>
          <w:rFonts w:ascii="宋体" w:eastAsia="宋体" w:hAnsi="宋体" w:cs="宋体" w:hint="eastAsia"/>
          <w:sz w:val="28"/>
          <w:szCs w:val="28"/>
        </w:rPr>
        <w:t>老师，0</w:t>
      </w:r>
      <w:r w:rsidR="00030ECC">
        <w:rPr>
          <w:rFonts w:ascii="宋体" w:eastAsia="宋体" w:hAnsi="宋体" w:cs="宋体"/>
          <w:sz w:val="28"/>
          <w:szCs w:val="28"/>
        </w:rPr>
        <w:t>531</w:t>
      </w:r>
      <w:r w:rsidR="00030ECC">
        <w:rPr>
          <w:rFonts w:ascii="宋体" w:eastAsia="宋体" w:hAnsi="宋体" w:cs="宋体" w:hint="eastAsia"/>
          <w:sz w:val="28"/>
          <w:szCs w:val="28"/>
        </w:rPr>
        <w:t>-</w:t>
      </w:r>
      <w:r w:rsidR="00030ECC">
        <w:rPr>
          <w:rFonts w:ascii="宋体" w:eastAsia="宋体" w:hAnsi="宋体" w:cs="宋体"/>
          <w:sz w:val="28"/>
          <w:szCs w:val="28"/>
        </w:rPr>
        <w:t>8652</w:t>
      </w:r>
      <w:r w:rsidR="00E15CE1">
        <w:rPr>
          <w:rFonts w:ascii="宋体" w:eastAsia="宋体" w:hAnsi="宋体" w:cs="宋体"/>
          <w:sz w:val="28"/>
          <w:szCs w:val="28"/>
        </w:rPr>
        <w:t>6754</w:t>
      </w:r>
      <w:r w:rsidR="00030ECC">
        <w:rPr>
          <w:rFonts w:ascii="宋体" w:eastAsia="宋体" w:hAnsi="宋体" w:cs="宋体" w:hint="eastAsia"/>
          <w:sz w:val="28"/>
          <w:szCs w:val="28"/>
        </w:rPr>
        <w:t>。</w:t>
      </w:r>
    </w:p>
    <w:p w14:paraId="41669236" w14:textId="74D0A84E" w:rsidR="005E027F" w:rsidRPr="00232D15" w:rsidRDefault="005E027F" w:rsidP="00B24782">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到校</w:t>
      </w:r>
      <w:r w:rsidR="00B24782">
        <w:rPr>
          <w:rFonts w:ascii="宋体" w:eastAsia="宋体" w:hAnsi="宋体" w:cs="宋体" w:hint="eastAsia"/>
          <w:sz w:val="28"/>
          <w:szCs w:val="28"/>
        </w:rPr>
        <w:t>勘</w:t>
      </w:r>
      <w:proofErr w:type="gramStart"/>
      <w:r w:rsidR="00B24782">
        <w:rPr>
          <w:rFonts w:ascii="宋体" w:eastAsia="宋体" w:hAnsi="宋体" w:cs="宋体" w:hint="eastAsia"/>
          <w:sz w:val="28"/>
          <w:szCs w:val="28"/>
        </w:rPr>
        <w:t>查</w:t>
      </w:r>
      <w:r>
        <w:rPr>
          <w:rFonts w:ascii="宋体" w:eastAsia="宋体" w:hAnsi="宋体" w:cs="宋体" w:hint="eastAsia"/>
          <w:sz w:val="28"/>
          <w:szCs w:val="28"/>
        </w:rPr>
        <w:t>现场</w:t>
      </w:r>
      <w:proofErr w:type="gramEnd"/>
      <w:r>
        <w:rPr>
          <w:rFonts w:ascii="宋体" w:eastAsia="宋体" w:hAnsi="宋体" w:cs="宋体" w:hint="eastAsia"/>
          <w:sz w:val="28"/>
          <w:szCs w:val="28"/>
        </w:rPr>
        <w:t>人员</w:t>
      </w:r>
      <w:r w:rsidR="00B24782">
        <w:rPr>
          <w:rFonts w:ascii="宋体" w:eastAsia="宋体" w:hAnsi="宋体" w:cs="宋体" w:hint="eastAsia"/>
          <w:sz w:val="28"/>
          <w:szCs w:val="28"/>
        </w:rPr>
        <w:t>请于2</w:t>
      </w:r>
      <w:r w:rsidR="00B24782">
        <w:rPr>
          <w:rFonts w:ascii="宋体" w:eastAsia="宋体" w:hAnsi="宋体" w:cs="宋体"/>
          <w:sz w:val="28"/>
          <w:szCs w:val="28"/>
        </w:rPr>
        <w:t>021</w:t>
      </w:r>
      <w:r w:rsidR="00B24782">
        <w:rPr>
          <w:rFonts w:ascii="宋体" w:eastAsia="宋体" w:hAnsi="宋体" w:cs="宋体" w:hint="eastAsia"/>
          <w:sz w:val="28"/>
          <w:szCs w:val="28"/>
        </w:rPr>
        <w:t>年</w:t>
      </w:r>
      <w:r w:rsidR="00E15CE1">
        <w:rPr>
          <w:rFonts w:ascii="宋体" w:eastAsia="宋体" w:hAnsi="宋体" w:cs="宋体"/>
          <w:sz w:val="28"/>
          <w:szCs w:val="28"/>
        </w:rPr>
        <w:t>9</w:t>
      </w:r>
      <w:r w:rsidR="00B24782">
        <w:rPr>
          <w:rFonts w:ascii="宋体" w:eastAsia="宋体" w:hAnsi="宋体" w:cs="宋体" w:hint="eastAsia"/>
          <w:sz w:val="28"/>
          <w:szCs w:val="28"/>
        </w:rPr>
        <w:t>月</w:t>
      </w:r>
      <w:r w:rsidR="00E15CE1">
        <w:rPr>
          <w:rFonts w:ascii="宋体" w:eastAsia="宋体" w:hAnsi="宋体" w:cs="宋体"/>
          <w:sz w:val="28"/>
          <w:szCs w:val="28"/>
        </w:rPr>
        <w:t>13</w:t>
      </w:r>
      <w:r w:rsidR="00B24782">
        <w:rPr>
          <w:rFonts w:ascii="宋体" w:eastAsia="宋体" w:hAnsi="宋体" w:cs="宋体" w:hint="eastAsia"/>
          <w:sz w:val="28"/>
          <w:szCs w:val="28"/>
        </w:rPr>
        <w:t>日1</w:t>
      </w:r>
      <w:r w:rsidR="00B24782">
        <w:rPr>
          <w:rFonts w:ascii="宋体" w:eastAsia="宋体" w:hAnsi="宋体" w:cs="宋体"/>
          <w:sz w:val="28"/>
          <w:szCs w:val="28"/>
        </w:rPr>
        <w:t>1</w:t>
      </w:r>
      <w:r w:rsidR="00B24782">
        <w:rPr>
          <w:rFonts w:ascii="宋体" w:eastAsia="宋体" w:hAnsi="宋体" w:cs="宋体" w:hint="eastAsia"/>
          <w:sz w:val="28"/>
          <w:szCs w:val="28"/>
        </w:rPr>
        <w:t>时前电话联系</w:t>
      </w:r>
      <w:r w:rsidR="005D6939">
        <w:rPr>
          <w:rFonts w:ascii="宋体" w:eastAsia="宋体" w:hAnsi="宋体" w:cs="宋体" w:hint="eastAsia"/>
          <w:sz w:val="28"/>
          <w:szCs w:val="28"/>
        </w:rPr>
        <w:t>姜</w:t>
      </w:r>
      <w:r w:rsidR="00B24782">
        <w:rPr>
          <w:rFonts w:ascii="宋体" w:eastAsia="宋体" w:hAnsi="宋体" w:cs="宋体" w:hint="eastAsia"/>
          <w:sz w:val="28"/>
          <w:szCs w:val="28"/>
        </w:rPr>
        <w:t>老师，办理入校手续。勘查现场时，</w:t>
      </w:r>
      <w:r>
        <w:rPr>
          <w:rFonts w:ascii="宋体" w:eastAsia="宋体" w:hAnsi="宋体" w:cs="宋体" w:hint="eastAsia"/>
          <w:sz w:val="28"/>
          <w:szCs w:val="28"/>
        </w:rPr>
        <w:t>应提供投标单位出具的委托书原件</w:t>
      </w:r>
      <w:r w:rsidR="00D711A5">
        <w:rPr>
          <w:rFonts w:ascii="宋体" w:eastAsia="宋体" w:hAnsi="宋体" w:cs="宋体" w:hint="eastAsia"/>
          <w:sz w:val="28"/>
          <w:szCs w:val="28"/>
        </w:rPr>
        <w:t>、出示身份证</w:t>
      </w:r>
      <w:r>
        <w:rPr>
          <w:rFonts w:ascii="宋体" w:eastAsia="宋体" w:hAnsi="宋体" w:cs="宋体" w:hint="eastAsia"/>
          <w:sz w:val="28"/>
          <w:szCs w:val="28"/>
        </w:rPr>
        <w:t>并按照工作人员要求，填写勘察现场登记表。</w:t>
      </w:r>
    </w:p>
    <w:p w14:paraId="50773DED" w14:textId="1EDFC692" w:rsidR="00232D15" w:rsidRPr="00232D15" w:rsidRDefault="008A129E" w:rsidP="00232D15">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六</w:t>
      </w:r>
      <w:r w:rsidR="00232D15" w:rsidRPr="00232D15">
        <w:rPr>
          <w:rFonts w:ascii="宋体" w:eastAsia="宋体" w:hAnsi="宋体" w:cs="宋体" w:hint="eastAsia"/>
          <w:sz w:val="28"/>
          <w:szCs w:val="28"/>
        </w:rPr>
        <w:t>、递交投标</w:t>
      </w:r>
      <w:r w:rsidR="00C322EF">
        <w:rPr>
          <w:rFonts w:ascii="宋体" w:eastAsia="宋体" w:hAnsi="宋体" w:cs="宋体" w:hint="eastAsia"/>
          <w:sz w:val="28"/>
          <w:szCs w:val="28"/>
        </w:rPr>
        <w:t>谈判</w:t>
      </w:r>
      <w:r w:rsidR="00232D15" w:rsidRPr="00232D15">
        <w:rPr>
          <w:rFonts w:ascii="宋体" w:eastAsia="宋体" w:hAnsi="宋体" w:cs="宋体" w:hint="eastAsia"/>
          <w:sz w:val="28"/>
          <w:szCs w:val="28"/>
        </w:rPr>
        <w:t>文件时间及地点</w:t>
      </w:r>
    </w:p>
    <w:p w14:paraId="098F8332" w14:textId="160ABA83" w:rsidR="00232D15" w:rsidRPr="00232D15" w:rsidRDefault="00232D15" w:rsidP="00232D15">
      <w:pPr>
        <w:tabs>
          <w:tab w:val="left" w:pos="1080"/>
        </w:tabs>
        <w:spacing w:line="360" w:lineRule="auto"/>
        <w:ind w:firstLineChars="200" w:firstLine="560"/>
        <w:rPr>
          <w:rFonts w:ascii="宋体" w:eastAsia="宋体" w:hAnsi="宋体" w:cs="宋体"/>
          <w:sz w:val="28"/>
          <w:szCs w:val="28"/>
        </w:rPr>
      </w:pPr>
      <w:r w:rsidRPr="00232D15">
        <w:rPr>
          <w:rFonts w:ascii="宋体" w:eastAsia="宋体" w:hAnsi="宋体" w:cs="宋体" w:hint="eastAsia"/>
          <w:sz w:val="28"/>
          <w:szCs w:val="28"/>
        </w:rPr>
        <w:t>1</w:t>
      </w:r>
      <w:r w:rsidR="00C322EF">
        <w:rPr>
          <w:rFonts w:ascii="宋体" w:eastAsia="宋体" w:hAnsi="宋体" w:cs="宋体" w:hint="eastAsia"/>
          <w:sz w:val="28"/>
          <w:szCs w:val="28"/>
        </w:rPr>
        <w:t>．</w:t>
      </w:r>
      <w:r w:rsidRPr="00232D15">
        <w:rPr>
          <w:rFonts w:ascii="宋体" w:eastAsia="宋体" w:hAnsi="宋体" w:cs="宋体" w:hint="eastAsia"/>
          <w:sz w:val="28"/>
          <w:szCs w:val="28"/>
        </w:rPr>
        <w:t>时间：202</w:t>
      </w:r>
      <w:r w:rsidR="00143E86">
        <w:rPr>
          <w:rFonts w:ascii="宋体" w:eastAsia="宋体" w:hAnsi="宋体" w:cs="宋体"/>
          <w:sz w:val="28"/>
          <w:szCs w:val="28"/>
        </w:rPr>
        <w:t>1</w:t>
      </w:r>
      <w:r w:rsidRPr="00232D15">
        <w:rPr>
          <w:rFonts w:ascii="宋体" w:eastAsia="宋体" w:hAnsi="宋体" w:cs="宋体" w:hint="eastAsia"/>
          <w:sz w:val="28"/>
          <w:szCs w:val="28"/>
        </w:rPr>
        <w:t>年</w:t>
      </w:r>
      <w:r w:rsidR="005D6939">
        <w:rPr>
          <w:rFonts w:ascii="宋体" w:eastAsia="宋体" w:hAnsi="宋体" w:cs="宋体"/>
          <w:sz w:val="28"/>
          <w:szCs w:val="28"/>
        </w:rPr>
        <w:t>9</w:t>
      </w:r>
      <w:r w:rsidRPr="00232D15">
        <w:rPr>
          <w:rFonts w:ascii="宋体" w:eastAsia="宋体" w:hAnsi="宋体" w:cs="宋体" w:hint="eastAsia"/>
          <w:sz w:val="28"/>
          <w:szCs w:val="28"/>
        </w:rPr>
        <w:t>月</w:t>
      </w:r>
      <w:r w:rsidR="00DA1D6D">
        <w:rPr>
          <w:rFonts w:ascii="宋体" w:eastAsia="宋体" w:hAnsi="宋体" w:cs="宋体"/>
          <w:sz w:val="28"/>
          <w:szCs w:val="28"/>
        </w:rPr>
        <w:t>16</w:t>
      </w:r>
      <w:r w:rsidRPr="00232D15">
        <w:rPr>
          <w:rFonts w:ascii="宋体" w:eastAsia="宋体" w:hAnsi="宋体" w:cs="宋体" w:hint="eastAsia"/>
          <w:sz w:val="28"/>
          <w:szCs w:val="28"/>
        </w:rPr>
        <w:t>日</w:t>
      </w:r>
      <w:r w:rsidR="00B24782">
        <w:rPr>
          <w:rFonts w:ascii="宋体" w:eastAsia="宋体" w:hAnsi="宋体" w:cs="宋体"/>
          <w:sz w:val="28"/>
          <w:szCs w:val="28"/>
        </w:rPr>
        <w:t>9</w:t>
      </w:r>
      <w:r w:rsidR="00C322EF">
        <w:rPr>
          <w:rFonts w:ascii="宋体" w:eastAsia="宋体" w:hAnsi="宋体" w:cs="宋体" w:hint="eastAsia"/>
          <w:sz w:val="28"/>
          <w:szCs w:val="28"/>
        </w:rPr>
        <w:t>时</w:t>
      </w:r>
      <w:r w:rsidR="00B24782">
        <w:rPr>
          <w:rFonts w:ascii="宋体" w:eastAsia="宋体" w:hAnsi="宋体" w:cs="宋体"/>
          <w:sz w:val="28"/>
          <w:szCs w:val="28"/>
        </w:rPr>
        <w:t>30</w:t>
      </w:r>
      <w:r w:rsidR="00143E86">
        <w:rPr>
          <w:rFonts w:ascii="宋体" w:eastAsia="宋体" w:hAnsi="宋体" w:cs="宋体" w:hint="eastAsia"/>
          <w:sz w:val="28"/>
          <w:szCs w:val="28"/>
        </w:rPr>
        <w:t>分</w:t>
      </w:r>
      <w:r w:rsidRPr="00232D15">
        <w:rPr>
          <w:rFonts w:ascii="宋体" w:eastAsia="宋体" w:hAnsi="宋体" w:cs="宋体" w:hint="eastAsia"/>
          <w:sz w:val="28"/>
          <w:szCs w:val="28"/>
        </w:rPr>
        <w:t>至</w:t>
      </w:r>
      <w:r w:rsidR="00143E86" w:rsidRPr="00232D15">
        <w:rPr>
          <w:rFonts w:ascii="宋体" w:eastAsia="宋体" w:hAnsi="宋体" w:cs="宋体" w:hint="eastAsia"/>
          <w:sz w:val="28"/>
          <w:szCs w:val="28"/>
        </w:rPr>
        <w:t>202</w:t>
      </w:r>
      <w:r w:rsidR="00143E86">
        <w:rPr>
          <w:rFonts w:ascii="宋体" w:eastAsia="宋体" w:hAnsi="宋体" w:cs="宋体"/>
          <w:sz w:val="28"/>
          <w:szCs w:val="28"/>
        </w:rPr>
        <w:t>1</w:t>
      </w:r>
      <w:r w:rsidR="00143E86" w:rsidRPr="00232D15">
        <w:rPr>
          <w:rFonts w:ascii="宋体" w:eastAsia="宋体" w:hAnsi="宋体" w:cs="宋体" w:hint="eastAsia"/>
          <w:sz w:val="28"/>
          <w:szCs w:val="28"/>
        </w:rPr>
        <w:t>年</w:t>
      </w:r>
      <w:r w:rsidR="00DA1D6D">
        <w:rPr>
          <w:rFonts w:ascii="宋体" w:eastAsia="宋体" w:hAnsi="宋体" w:cs="宋体"/>
          <w:sz w:val="28"/>
          <w:szCs w:val="28"/>
        </w:rPr>
        <w:t>9</w:t>
      </w:r>
      <w:r w:rsidR="00143E86" w:rsidRPr="00232D15">
        <w:rPr>
          <w:rFonts w:ascii="宋体" w:eastAsia="宋体" w:hAnsi="宋体" w:cs="宋体" w:hint="eastAsia"/>
          <w:sz w:val="28"/>
          <w:szCs w:val="28"/>
        </w:rPr>
        <w:t>月</w:t>
      </w:r>
      <w:r w:rsidR="00DA1D6D">
        <w:rPr>
          <w:rFonts w:ascii="宋体" w:eastAsia="宋体" w:hAnsi="宋体" w:cs="宋体"/>
          <w:sz w:val="28"/>
          <w:szCs w:val="28"/>
        </w:rPr>
        <w:t>16</w:t>
      </w:r>
      <w:r w:rsidR="00143E86" w:rsidRPr="00232D15">
        <w:rPr>
          <w:rFonts w:ascii="宋体" w:eastAsia="宋体" w:hAnsi="宋体" w:cs="宋体" w:hint="eastAsia"/>
          <w:sz w:val="28"/>
          <w:szCs w:val="28"/>
        </w:rPr>
        <w:t>日</w:t>
      </w:r>
      <w:r w:rsidR="00B24782">
        <w:rPr>
          <w:rFonts w:ascii="宋体" w:eastAsia="宋体" w:hAnsi="宋体" w:cs="宋体"/>
          <w:sz w:val="28"/>
          <w:szCs w:val="28"/>
        </w:rPr>
        <w:t>9</w:t>
      </w:r>
      <w:r w:rsidR="00143E86">
        <w:rPr>
          <w:rFonts w:ascii="宋体" w:eastAsia="宋体" w:hAnsi="宋体" w:cs="宋体" w:hint="eastAsia"/>
          <w:sz w:val="28"/>
          <w:szCs w:val="28"/>
        </w:rPr>
        <w:t>时</w:t>
      </w:r>
      <w:r w:rsidR="00B24782">
        <w:rPr>
          <w:rFonts w:ascii="宋体" w:eastAsia="宋体" w:hAnsi="宋体" w:cs="宋体"/>
          <w:sz w:val="28"/>
          <w:szCs w:val="28"/>
        </w:rPr>
        <w:t>45</w:t>
      </w:r>
      <w:r w:rsidR="00143E86">
        <w:rPr>
          <w:rFonts w:ascii="宋体" w:eastAsia="宋体" w:hAnsi="宋体" w:cs="宋体" w:hint="eastAsia"/>
          <w:sz w:val="28"/>
          <w:szCs w:val="28"/>
        </w:rPr>
        <w:t>分</w:t>
      </w:r>
      <w:r w:rsidRPr="00232D15">
        <w:rPr>
          <w:rFonts w:ascii="宋体" w:eastAsia="宋体" w:hAnsi="宋体" w:cs="宋体" w:hint="eastAsia"/>
          <w:sz w:val="28"/>
          <w:szCs w:val="28"/>
        </w:rPr>
        <w:t>（北京时间）</w:t>
      </w:r>
      <w:r w:rsidR="00C322EF">
        <w:rPr>
          <w:rFonts w:ascii="宋体" w:eastAsia="宋体" w:hAnsi="宋体" w:cs="宋体" w:hint="eastAsia"/>
          <w:sz w:val="28"/>
          <w:szCs w:val="28"/>
        </w:rPr>
        <w:t>。</w:t>
      </w:r>
    </w:p>
    <w:p w14:paraId="61A8BD53" w14:textId="75D35744" w:rsidR="00232D15" w:rsidRPr="00232D15" w:rsidRDefault="00232D15" w:rsidP="00232D15">
      <w:pPr>
        <w:tabs>
          <w:tab w:val="left" w:pos="1080"/>
        </w:tabs>
        <w:spacing w:line="360" w:lineRule="auto"/>
        <w:ind w:firstLineChars="200" w:firstLine="560"/>
        <w:rPr>
          <w:rFonts w:ascii="宋体" w:eastAsia="宋体" w:hAnsi="宋体" w:cs="宋体"/>
          <w:sz w:val="28"/>
          <w:szCs w:val="28"/>
        </w:rPr>
      </w:pPr>
      <w:r w:rsidRPr="00232D15">
        <w:rPr>
          <w:rFonts w:ascii="宋体" w:eastAsia="宋体" w:hAnsi="宋体" w:cs="宋体" w:hint="eastAsia"/>
          <w:sz w:val="28"/>
          <w:szCs w:val="28"/>
        </w:rPr>
        <w:t>2</w:t>
      </w:r>
      <w:r w:rsidR="00C322EF">
        <w:rPr>
          <w:rFonts w:ascii="宋体" w:eastAsia="宋体" w:hAnsi="宋体" w:cs="宋体" w:hint="eastAsia"/>
          <w:sz w:val="28"/>
          <w:szCs w:val="28"/>
        </w:rPr>
        <w:t>．</w:t>
      </w:r>
      <w:r w:rsidRPr="00232D15">
        <w:rPr>
          <w:rFonts w:ascii="宋体" w:eastAsia="宋体" w:hAnsi="宋体" w:cs="宋体" w:hint="eastAsia"/>
          <w:sz w:val="28"/>
          <w:szCs w:val="28"/>
        </w:rPr>
        <w:t>地点：</w:t>
      </w:r>
      <w:r w:rsidR="00C322EF" w:rsidRPr="00232D15">
        <w:rPr>
          <w:rFonts w:ascii="宋体" w:eastAsia="宋体" w:hAnsi="宋体" w:cs="宋体" w:hint="eastAsia"/>
          <w:sz w:val="28"/>
          <w:szCs w:val="28"/>
        </w:rPr>
        <w:t>济南市长</w:t>
      </w:r>
      <w:proofErr w:type="gramStart"/>
      <w:r w:rsidR="00C322EF" w:rsidRPr="00232D15">
        <w:rPr>
          <w:rFonts w:ascii="宋体" w:eastAsia="宋体" w:hAnsi="宋体" w:cs="宋体" w:hint="eastAsia"/>
          <w:sz w:val="28"/>
          <w:szCs w:val="28"/>
        </w:rPr>
        <w:t>清区大学路</w:t>
      </w:r>
      <w:proofErr w:type="gramEnd"/>
      <w:r w:rsidR="00C322EF" w:rsidRPr="00232D15">
        <w:rPr>
          <w:rFonts w:ascii="宋体" w:eastAsia="宋体" w:hAnsi="宋体" w:cs="宋体" w:hint="eastAsia"/>
          <w:sz w:val="28"/>
          <w:szCs w:val="28"/>
        </w:rPr>
        <w:t>2399号</w:t>
      </w:r>
      <w:r w:rsidR="00C322EF">
        <w:rPr>
          <w:rFonts w:ascii="宋体" w:eastAsia="宋体" w:hAnsi="宋体" w:cs="宋体" w:hint="eastAsia"/>
          <w:sz w:val="28"/>
          <w:szCs w:val="28"/>
        </w:rPr>
        <w:t>山东女子学院办公楼三层3</w:t>
      </w:r>
      <w:r w:rsidR="00C322EF">
        <w:rPr>
          <w:rFonts w:ascii="宋体" w:eastAsia="宋体" w:hAnsi="宋体" w:cs="宋体"/>
          <w:sz w:val="28"/>
          <w:szCs w:val="28"/>
        </w:rPr>
        <w:t>03</w:t>
      </w:r>
      <w:r w:rsidR="00C322EF">
        <w:rPr>
          <w:rFonts w:ascii="宋体" w:eastAsia="宋体" w:hAnsi="宋体" w:cs="宋体" w:hint="eastAsia"/>
          <w:sz w:val="28"/>
          <w:szCs w:val="28"/>
        </w:rPr>
        <w:t>室</w:t>
      </w:r>
      <w:r w:rsidRPr="00232D15">
        <w:rPr>
          <w:rFonts w:ascii="宋体" w:eastAsia="宋体" w:hAnsi="宋体" w:cs="宋体" w:hint="eastAsia"/>
          <w:sz w:val="28"/>
          <w:szCs w:val="28"/>
        </w:rPr>
        <w:t>。</w:t>
      </w:r>
    </w:p>
    <w:p w14:paraId="217400C8" w14:textId="3C7F0BDE" w:rsidR="00232D15" w:rsidRPr="00232D15" w:rsidRDefault="008A129E" w:rsidP="00232D15">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七</w:t>
      </w:r>
      <w:r w:rsidR="00232D15" w:rsidRPr="00232D15">
        <w:rPr>
          <w:rFonts w:ascii="宋体" w:eastAsia="宋体" w:hAnsi="宋体" w:cs="宋体" w:hint="eastAsia"/>
          <w:sz w:val="28"/>
          <w:szCs w:val="28"/>
        </w:rPr>
        <w:t>、竞争性谈判时间及地点：</w:t>
      </w:r>
    </w:p>
    <w:p w14:paraId="7A4EB425" w14:textId="5FF1290A" w:rsidR="00232D15" w:rsidRPr="00232D15" w:rsidRDefault="00232D15" w:rsidP="00232D15">
      <w:pPr>
        <w:tabs>
          <w:tab w:val="left" w:pos="1080"/>
        </w:tabs>
        <w:spacing w:line="360" w:lineRule="auto"/>
        <w:ind w:firstLineChars="200" w:firstLine="560"/>
        <w:rPr>
          <w:rFonts w:ascii="宋体" w:eastAsia="宋体" w:hAnsi="宋体" w:cs="宋体"/>
          <w:sz w:val="28"/>
          <w:szCs w:val="28"/>
        </w:rPr>
      </w:pPr>
      <w:r w:rsidRPr="00232D15">
        <w:rPr>
          <w:rFonts w:ascii="宋体" w:eastAsia="宋体" w:hAnsi="宋体" w:cs="宋体" w:hint="eastAsia"/>
          <w:sz w:val="28"/>
          <w:szCs w:val="28"/>
        </w:rPr>
        <w:t>1</w:t>
      </w:r>
      <w:r w:rsidR="00C322EF">
        <w:rPr>
          <w:rFonts w:ascii="宋体" w:eastAsia="宋体" w:hAnsi="宋体" w:cs="宋体" w:hint="eastAsia"/>
          <w:sz w:val="28"/>
          <w:szCs w:val="28"/>
        </w:rPr>
        <w:t>．</w:t>
      </w:r>
      <w:r w:rsidRPr="00232D15">
        <w:rPr>
          <w:rFonts w:ascii="宋体" w:eastAsia="宋体" w:hAnsi="宋体" w:cs="宋体" w:hint="eastAsia"/>
          <w:sz w:val="28"/>
          <w:szCs w:val="28"/>
        </w:rPr>
        <w:t>时间：</w:t>
      </w:r>
      <w:r w:rsidR="00143E86" w:rsidRPr="00232D15">
        <w:rPr>
          <w:rFonts w:ascii="宋体" w:eastAsia="宋体" w:hAnsi="宋体" w:cs="宋体" w:hint="eastAsia"/>
          <w:sz w:val="28"/>
          <w:szCs w:val="28"/>
        </w:rPr>
        <w:t>202</w:t>
      </w:r>
      <w:r w:rsidR="00143E86">
        <w:rPr>
          <w:rFonts w:ascii="宋体" w:eastAsia="宋体" w:hAnsi="宋体" w:cs="宋体"/>
          <w:sz w:val="28"/>
          <w:szCs w:val="28"/>
        </w:rPr>
        <w:t>1</w:t>
      </w:r>
      <w:r w:rsidR="00143E86" w:rsidRPr="00232D15">
        <w:rPr>
          <w:rFonts w:ascii="宋体" w:eastAsia="宋体" w:hAnsi="宋体" w:cs="宋体" w:hint="eastAsia"/>
          <w:sz w:val="28"/>
          <w:szCs w:val="28"/>
        </w:rPr>
        <w:t>年</w:t>
      </w:r>
      <w:r w:rsidR="00DA1D6D">
        <w:rPr>
          <w:rFonts w:ascii="宋体" w:eastAsia="宋体" w:hAnsi="宋体" w:cs="宋体"/>
          <w:sz w:val="28"/>
          <w:szCs w:val="28"/>
        </w:rPr>
        <w:t>9</w:t>
      </w:r>
      <w:r w:rsidR="00143E86" w:rsidRPr="00232D15">
        <w:rPr>
          <w:rFonts w:ascii="宋体" w:eastAsia="宋体" w:hAnsi="宋体" w:cs="宋体" w:hint="eastAsia"/>
          <w:sz w:val="28"/>
          <w:szCs w:val="28"/>
        </w:rPr>
        <w:t>月</w:t>
      </w:r>
      <w:r w:rsidR="00DA1D6D">
        <w:rPr>
          <w:rFonts w:ascii="宋体" w:eastAsia="宋体" w:hAnsi="宋体" w:cs="宋体"/>
          <w:sz w:val="28"/>
          <w:szCs w:val="28"/>
        </w:rPr>
        <w:t>16</w:t>
      </w:r>
      <w:r w:rsidR="00143E86" w:rsidRPr="00232D15">
        <w:rPr>
          <w:rFonts w:ascii="宋体" w:eastAsia="宋体" w:hAnsi="宋体" w:cs="宋体" w:hint="eastAsia"/>
          <w:sz w:val="28"/>
          <w:szCs w:val="28"/>
        </w:rPr>
        <w:t>日</w:t>
      </w:r>
      <w:r w:rsidR="00B24782">
        <w:rPr>
          <w:rFonts w:ascii="宋体" w:eastAsia="宋体" w:hAnsi="宋体" w:cs="宋体"/>
          <w:sz w:val="28"/>
          <w:szCs w:val="28"/>
        </w:rPr>
        <w:t>9</w:t>
      </w:r>
      <w:r w:rsidR="00143E86">
        <w:rPr>
          <w:rFonts w:ascii="宋体" w:eastAsia="宋体" w:hAnsi="宋体" w:cs="宋体" w:hint="eastAsia"/>
          <w:sz w:val="28"/>
          <w:szCs w:val="28"/>
        </w:rPr>
        <w:t>时</w:t>
      </w:r>
      <w:r w:rsidR="00B24782">
        <w:rPr>
          <w:rFonts w:ascii="宋体" w:eastAsia="宋体" w:hAnsi="宋体" w:cs="宋体"/>
          <w:sz w:val="28"/>
          <w:szCs w:val="28"/>
        </w:rPr>
        <w:t>45</w:t>
      </w:r>
      <w:r w:rsidR="00143E86">
        <w:rPr>
          <w:rFonts w:ascii="宋体" w:eastAsia="宋体" w:hAnsi="宋体" w:cs="宋体" w:hint="eastAsia"/>
          <w:sz w:val="28"/>
          <w:szCs w:val="28"/>
        </w:rPr>
        <w:t>分</w:t>
      </w:r>
      <w:r w:rsidRPr="00232D15">
        <w:rPr>
          <w:rFonts w:ascii="宋体" w:eastAsia="宋体" w:hAnsi="宋体" w:cs="宋体" w:hint="eastAsia"/>
          <w:sz w:val="28"/>
          <w:szCs w:val="28"/>
        </w:rPr>
        <w:t>（北京时间）</w:t>
      </w:r>
      <w:r w:rsidR="00C322EF">
        <w:rPr>
          <w:rFonts w:ascii="宋体" w:eastAsia="宋体" w:hAnsi="宋体" w:cs="宋体" w:hint="eastAsia"/>
          <w:sz w:val="28"/>
          <w:szCs w:val="28"/>
        </w:rPr>
        <w:t>。</w:t>
      </w:r>
    </w:p>
    <w:p w14:paraId="15BC36A5" w14:textId="0D6685A0" w:rsidR="00C322EF" w:rsidRPr="00232D15" w:rsidRDefault="00232D15" w:rsidP="00C322EF">
      <w:pPr>
        <w:tabs>
          <w:tab w:val="left" w:pos="1080"/>
        </w:tabs>
        <w:spacing w:line="360" w:lineRule="auto"/>
        <w:ind w:firstLineChars="200" w:firstLine="560"/>
        <w:rPr>
          <w:rFonts w:ascii="宋体" w:eastAsia="宋体" w:hAnsi="宋体" w:cs="宋体"/>
          <w:sz w:val="28"/>
          <w:szCs w:val="28"/>
        </w:rPr>
      </w:pPr>
      <w:r w:rsidRPr="00232D15">
        <w:rPr>
          <w:rFonts w:ascii="宋体" w:eastAsia="宋体" w:hAnsi="宋体" w:cs="宋体" w:hint="eastAsia"/>
          <w:sz w:val="28"/>
          <w:szCs w:val="28"/>
        </w:rPr>
        <w:t>2</w:t>
      </w:r>
      <w:r w:rsidR="00C322EF">
        <w:rPr>
          <w:rFonts w:ascii="宋体" w:eastAsia="宋体" w:hAnsi="宋体" w:cs="宋体" w:hint="eastAsia"/>
          <w:sz w:val="28"/>
          <w:szCs w:val="28"/>
        </w:rPr>
        <w:t>．</w:t>
      </w:r>
      <w:r w:rsidRPr="00232D15">
        <w:rPr>
          <w:rFonts w:ascii="宋体" w:eastAsia="宋体" w:hAnsi="宋体" w:cs="宋体" w:hint="eastAsia"/>
          <w:sz w:val="28"/>
          <w:szCs w:val="28"/>
        </w:rPr>
        <w:t>地点：</w:t>
      </w:r>
      <w:r w:rsidR="00C322EF" w:rsidRPr="00232D15">
        <w:rPr>
          <w:rFonts w:ascii="宋体" w:eastAsia="宋体" w:hAnsi="宋体" w:cs="宋体" w:hint="eastAsia"/>
          <w:sz w:val="28"/>
          <w:szCs w:val="28"/>
        </w:rPr>
        <w:t>济南市长</w:t>
      </w:r>
      <w:proofErr w:type="gramStart"/>
      <w:r w:rsidR="00C322EF" w:rsidRPr="00232D15">
        <w:rPr>
          <w:rFonts w:ascii="宋体" w:eastAsia="宋体" w:hAnsi="宋体" w:cs="宋体" w:hint="eastAsia"/>
          <w:sz w:val="28"/>
          <w:szCs w:val="28"/>
        </w:rPr>
        <w:t>清区大学路</w:t>
      </w:r>
      <w:proofErr w:type="gramEnd"/>
      <w:r w:rsidR="00C322EF" w:rsidRPr="00232D15">
        <w:rPr>
          <w:rFonts w:ascii="宋体" w:eastAsia="宋体" w:hAnsi="宋体" w:cs="宋体" w:hint="eastAsia"/>
          <w:sz w:val="28"/>
          <w:szCs w:val="28"/>
        </w:rPr>
        <w:t>2399号</w:t>
      </w:r>
      <w:r w:rsidR="00C322EF">
        <w:rPr>
          <w:rFonts w:ascii="宋体" w:eastAsia="宋体" w:hAnsi="宋体" w:cs="宋体" w:hint="eastAsia"/>
          <w:sz w:val="28"/>
          <w:szCs w:val="28"/>
        </w:rPr>
        <w:t>山东女子学院办公楼三层3</w:t>
      </w:r>
      <w:r w:rsidR="00C322EF">
        <w:rPr>
          <w:rFonts w:ascii="宋体" w:eastAsia="宋体" w:hAnsi="宋体" w:cs="宋体"/>
          <w:sz w:val="28"/>
          <w:szCs w:val="28"/>
        </w:rPr>
        <w:t>03</w:t>
      </w:r>
      <w:r w:rsidR="00C322EF">
        <w:rPr>
          <w:rFonts w:ascii="宋体" w:eastAsia="宋体" w:hAnsi="宋体" w:cs="宋体" w:hint="eastAsia"/>
          <w:sz w:val="28"/>
          <w:szCs w:val="28"/>
        </w:rPr>
        <w:t>室</w:t>
      </w:r>
      <w:r w:rsidR="00C322EF" w:rsidRPr="00232D15">
        <w:rPr>
          <w:rFonts w:ascii="宋体" w:eastAsia="宋体" w:hAnsi="宋体" w:cs="宋体" w:hint="eastAsia"/>
          <w:sz w:val="28"/>
          <w:szCs w:val="28"/>
        </w:rPr>
        <w:t>。</w:t>
      </w:r>
    </w:p>
    <w:p w14:paraId="217B0FF2" w14:textId="7089269D" w:rsidR="00232D15" w:rsidRPr="00232D15" w:rsidRDefault="00232D15" w:rsidP="00232D15">
      <w:pPr>
        <w:tabs>
          <w:tab w:val="left" w:pos="1080"/>
        </w:tabs>
        <w:spacing w:line="360" w:lineRule="auto"/>
        <w:ind w:firstLineChars="200" w:firstLine="560"/>
        <w:rPr>
          <w:rFonts w:ascii="宋体" w:eastAsia="宋体" w:hAnsi="宋体" w:cs="宋体"/>
          <w:sz w:val="28"/>
          <w:szCs w:val="28"/>
        </w:rPr>
      </w:pPr>
      <w:r w:rsidRPr="00232D15">
        <w:rPr>
          <w:rFonts w:ascii="宋体" w:eastAsia="宋体" w:hAnsi="宋体" w:cs="宋体" w:hint="eastAsia"/>
          <w:sz w:val="28"/>
          <w:szCs w:val="28"/>
        </w:rPr>
        <w:t>递交方式：供应商必须于投标截止时间前现场递交响应文件，逾期恕不再受理，传真、邮寄等方式递交的响应文件概不接收。</w:t>
      </w:r>
    </w:p>
    <w:p w14:paraId="091F8DD6" w14:textId="50334071" w:rsidR="00232D15" w:rsidRPr="00232D15" w:rsidRDefault="008A129E" w:rsidP="00232D15">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八</w:t>
      </w:r>
      <w:r w:rsidR="00232D15" w:rsidRPr="00232D15">
        <w:rPr>
          <w:rFonts w:ascii="宋体" w:eastAsia="宋体" w:hAnsi="宋体" w:cs="宋体" w:hint="eastAsia"/>
          <w:sz w:val="28"/>
          <w:szCs w:val="28"/>
        </w:rPr>
        <w:t>、联系方式：</w:t>
      </w:r>
    </w:p>
    <w:p w14:paraId="1A90F2D5" w14:textId="61B77BF2" w:rsidR="00232D15" w:rsidRPr="00232D15" w:rsidRDefault="00232D15" w:rsidP="00232D15">
      <w:pPr>
        <w:tabs>
          <w:tab w:val="left" w:pos="1080"/>
        </w:tabs>
        <w:spacing w:line="360" w:lineRule="auto"/>
        <w:ind w:firstLineChars="200" w:firstLine="560"/>
        <w:rPr>
          <w:rFonts w:ascii="宋体" w:eastAsia="宋体" w:hAnsi="宋体" w:cs="宋体"/>
          <w:sz w:val="28"/>
          <w:szCs w:val="28"/>
        </w:rPr>
      </w:pPr>
      <w:r w:rsidRPr="00232D15">
        <w:rPr>
          <w:rFonts w:ascii="宋体" w:eastAsia="宋体" w:hAnsi="宋体" w:cs="宋体" w:hint="eastAsia"/>
          <w:sz w:val="28"/>
          <w:szCs w:val="28"/>
        </w:rPr>
        <w:t>采 购 人：山东女子学院教务处</w:t>
      </w:r>
    </w:p>
    <w:p w14:paraId="45C08FAC" w14:textId="589B4A99" w:rsidR="00232D15" w:rsidRPr="00232D15" w:rsidRDefault="00232D15" w:rsidP="00232D15">
      <w:pPr>
        <w:tabs>
          <w:tab w:val="left" w:pos="1080"/>
        </w:tabs>
        <w:spacing w:line="360" w:lineRule="auto"/>
        <w:ind w:firstLineChars="200" w:firstLine="560"/>
        <w:rPr>
          <w:rFonts w:ascii="宋体" w:eastAsia="宋体" w:hAnsi="宋体" w:cs="宋体"/>
          <w:sz w:val="28"/>
          <w:szCs w:val="28"/>
        </w:rPr>
      </w:pPr>
      <w:r w:rsidRPr="00232D15">
        <w:rPr>
          <w:rFonts w:ascii="宋体" w:eastAsia="宋体" w:hAnsi="宋体" w:cs="宋体" w:hint="eastAsia"/>
          <w:sz w:val="28"/>
          <w:szCs w:val="28"/>
        </w:rPr>
        <w:t>地    址：济南市长</w:t>
      </w:r>
      <w:proofErr w:type="gramStart"/>
      <w:r w:rsidRPr="00232D15">
        <w:rPr>
          <w:rFonts w:ascii="宋体" w:eastAsia="宋体" w:hAnsi="宋体" w:cs="宋体" w:hint="eastAsia"/>
          <w:sz w:val="28"/>
          <w:szCs w:val="28"/>
        </w:rPr>
        <w:t>清区大学路</w:t>
      </w:r>
      <w:proofErr w:type="gramEnd"/>
      <w:r w:rsidRPr="00232D15">
        <w:rPr>
          <w:rFonts w:ascii="宋体" w:eastAsia="宋体" w:hAnsi="宋体" w:cs="宋体" w:hint="eastAsia"/>
          <w:sz w:val="28"/>
          <w:szCs w:val="28"/>
        </w:rPr>
        <w:t>2399号。</w:t>
      </w:r>
    </w:p>
    <w:p w14:paraId="5A7C8254" w14:textId="2363A66C" w:rsidR="00232D15" w:rsidRPr="00232D15" w:rsidRDefault="00232D15" w:rsidP="00232D15">
      <w:pPr>
        <w:tabs>
          <w:tab w:val="left" w:pos="1080"/>
        </w:tabs>
        <w:spacing w:line="360" w:lineRule="auto"/>
        <w:ind w:firstLineChars="200" w:firstLine="560"/>
        <w:rPr>
          <w:rFonts w:ascii="宋体" w:eastAsia="宋体" w:hAnsi="宋体" w:cs="宋体"/>
          <w:sz w:val="28"/>
          <w:szCs w:val="28"/>
        </w:rPr>
      </w:pPr>
      <w:r w:rsidRPr="00232D15">
        <w:rPr>
          <w:rFonts w:ascii="宋体" w:eastAsia="宋体" w:hAnsi="宋体" w:cs="宋体" w:hint="eastAsia"/>
          <w:sz w:val="28"/>
          <w:szCs w:val="28"/>
        </w:rPr>
        <w:t>联系人：</w:t>
      </w:r>
      <w:r w:rsidR="00DA1D6D">
        <w:rPr>
          <w:rFonts w:ascii="宋体" w:eastAsia="宋体" w:hAnsi="宋体" w:cs="宋体" w:hint="eastAsia"/>
          <w:sz w:val="28"/>
          <w:szCs w:val="28"/>
        </w:rPr>
        <w:t>姜</w:t>
      </w:r>
      <w:r w:rsidR="00030ECC">
        <w:rPr>
          <w:rFonts w:ascii="宋体" w:eastAsia="宋体" w:hAnsi="宋体" w:cs="宋体" w:hint="eastAsia"/>
          <w:sz w:val="28"/>
          <w:szCs w:val="28"/>
        </w:rPr>
        <w:t>老师</w:t>
      </w:r>
    </w:p>
    <w:p w14:paraId="75A0B511" w14:textId="4E4C8AFD" w:rsidR="00232D15" w:rsidRPr="00232D15" w:rsidRDefault="00232D15" w:rsidP="00232D15">
      <w:pPr>
        <w:tabs>
          <w:tab w:val="left" w:pos="1080"/>
        </w:tabs>
        <w:spacing w:line="360" w:lineRule="auto"/>
        <w:ind w:firstLineChars="200" w:firstLine="560"/>
        <w:rPr>
          <w:rFonts w:ascii="宋体" w:eastAsia="宋体" w:hAnsi="宋体" w:cs="宋体"/>
          <w:sz w:val="28"/>
          <w:szCs w:val="28"/>
        </w:rPr>
      </w:pPr>
      <w:r w:rsidRPr="00232D15">
        <w:rPr>
          <w:rFonts w:ascii="宋体" w:eastAsia="宋体" w:hAnsi="宋体" w:cs="宋体" w:hint="eastAsia"/>
          <w:sz w:val="28"/>
          <w:szCs w:val="28"/>
        </w:rPr>
        <w:t>联系方式：0531-</w:t>
      </w:r>
      <w:r w:rsidRPr="00232D15">
        <w:rPr>
          <w:rFonts w:ascii="宋体" w:eastAsia="宋体" w:hAnsi="宋体" w:cs="宋体"/>
          <w:sz w:val="28"/>
          <w:szCs w:val="28"/>
        </w:rPr>
        <w:t>8652</w:t>
      </w:r>
      <w:r w:rsidR="00DA1D6D">
        <w:rPr>
          <w:rFonts w:ascii="宋体" w:eastAsia="宋体" w:hAnsi="宋体" w:cs="宋体"/>
          <w:sz w:val="28"/>
          <w:szCs w:val="28"/>
        </w:rPr>
        <w:t>754</w:t>
      </w:r>
    </w:p>
    <w:p w14:paraId="350C6B88" w14:textId="2571E6DA" w:rsidR="00232D15" w:rsidRPr="00232D15" w:rsidRDefault="008A129E" w:rsidP="00232D15">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九</w:t>
      </w:r>
      <w:r w:rsidR="00232D15" w:rsidRPr="00232D15">
        <w:rPr>
          <w:rFonts w:ascii="宋体" w:eastAsia="宋体" w:hAnsi="宋体" w:cs="宋体" w:hint="eastAsia"/>
          <w:sz w:val="28"/>
          <w:szCs w:val="28"/>
        </w:rPr>
        <w:t>、附件：</w:t>
      </w:r>
      <w:r w:rsidR="00DA1D6D">
        <w:rPr>
          <w:rFonts w:ascii="Calibri" w:eastAsia="宋体" w:hAnsi="Calibri" w:cs="Times New Roman" w:hint="eastAsia"/>
          <w:b/>
          <w:bCs/>
          <w:kern w:val="44"/>
          <w:sz w:val="28"/>
          <w:szCs w:val="28"/>
        </w:rPr>
        <w:t>增设</w:t>
      </w:r>
      <w:r w:rsidR="00DA1D6D">
        <w:rPr>
          <w:rFonts w:ascii="Calibri" w:eastAsia="宋体" w:hAnsi="Calibri" w:cs="Times New Roman" w:hint="eastAsia"/>
          <w:b/>
          <w:bCs/>
          <w:kern w:val="44"/>
          <w:sz w:val="28"/>
          <w:szCs w:val="28"/>
        </w:rPr>
        <w:t>4</w:t>
      </w:r>
      <w:r w:rsidR="00DA1D6D">
        <w:rPr>
          <w:rFonts w:ascii="Calibri" w:eastAsia="宋体" w:hAnsi="Calibri" w:cs="Times New Roman" w:hint="eastAsia"/>
          <w:b/>
          <w:bCs/>
          <w:kern w:val="44"/>
          <w:sz w:val="28"/>
          <w:szCs w:val="28"/>
        </w:rPr>
        <w:t>套标准化考场监控设备</w:t>
      </w:r>
      <w:r w:rsidR="00DA1D6D">
        <w:rPr>
          <w:rFonts w:ascii="Calibri" w:eastAsia="宋体" w:hAnsi="Calibri" w:cs="Times New Roman" w:hint="eastAsia"/>
          <w:b/>
          <w:bCs/>
          <w:kern w:val="44"/>
          <w:sz w:val="28"/>
          <w:szCs w:val="28"/>
        </w:rPr>
        <w:t>项目需求</w:t>
      </w:r>
    </w:p>
    <w:p w14:paraId="1A8A55FE" w14:textId="77777777" w:rsidR="00E330A0" w:rsidRDefault="00E330A0" w:rsidP="00C322EF">
      <w:pPr>
        <w:tabs>
          <w:tab w:val="left" w:pos="1080"/>
        </w:tabs>
        <w:spacing w:line="360" w:lineRule="auto"/>
        <w:rPr>
          <w:rFonts w:ascii="宋体" w:eastAsia="宋体" w:hAnsi="宋体" w:cs="宋体"/>
          <w:sz w:val="28"/>
          <w:szCs w:val="28"/>
        </w:rPr>
      </w:pPr>
    </w:p>
    <w:p w14:paraId="1F119B43" w14:textId="77777777" w:rsidR="002D79C8" w:rsidRDefault="00E33B53" w:rsidP="00DA1D6D">
      <w:pPr>
        <w:tabs>
          <w:tab w:val="left" w:pos="1080"/>
        </w:tabs>
        <w:spacing w:line="360" w:lineRule="auto"/>
        <w:jc w:val="center"/>
        <w:rPr>
          <w:rFonts w:ascii="Calibri" w:eastAsia="宋体" w:hAnsi="Calibri" w:cs="Times New Roman"/>
          <w:b/>
          <w:bCs/>
          <w:kern w:val="44"/>
          <w:sz w:val="28"/>
          <w:szCs w:val="28"/>
        </w:rPr>
      </w:pPr>
      <w:r>
        <w:rPr>
          <w:rFonts w:ascii="Calibri" w:eastAsia="宋体" w:hAnsi="Calibri" w:cs="Times New Roman" w:hint="eastAsia"/>
          <w:b/>
          <w:bCs/>
          <w:kern w:val="44"/>
          <w:sz w:val="28"/>
          <w:szCs w:val="28"/>
        </w:rPr>
        <w:lastRenderedPageBreak/>
        <w:t>山东女子学院</w:t>
      </w:r>
      <w:r w:rsidR="00DA1D6D">
        <w:rPr>
          <w:rFonts w:ascii="Calibri" w:eastAsia="宋体" w:hAnsi="Calibri" w:cs="Times New Roman" w:hint="eastAsia"/>
          <w:b/>
          <w:bCs/>
          <w:kern w:val="44"/>
          <w:sz w:val="28"/>
          <w:szCs w:val="28"/>
        </w:rPr>
        <w:t>增设</w:t>
      </w:r>
      <w:r w:rsidR="00DA1D6D">
        <w:rPr>
          <w:rFonts w:ascii="Calibri" w:eastAsia="宋体" w:hAnsi="Calibri" w:cs="Times New Roman" w:hint="eastAsia"/>
          <w:b/>
          <w:bCs/>
          <w:kern w:val="44"/>
          <w:sz w:val="28"/>
          <w:szCs w:val="28"/>
        </w:rPr>
        <w:t>4</w:t>
      </w:r>
      <w:r w:rsidR="00DA1D6D">
        <w:rPr>
          <w:rFonts w:ascii="Calibri" w:eastAsia="宋体" w:hAnsi="Calibri" w:cs="Times New Roman" w:hint="eastAsia"/>
          <w:b/>
          <w:bCs/>
          <w:kern w:val="44"/>
          <w:sz w:val="28"/>
          <w:szCs w:val="28"/>
        </w:rPr>
        <w:t>套标准化考场监控设备项目需求</w:t>
      </w:r>
    </w:p>
    <w:p w14:paraId="7AB16DA7" w14:textId="3E3C017B" w:rsidR="00D27795" w:rsidRPr="002D79C8" w:rsidRDefault="00971F8C" w:rsidP="002D79C8">
      <w:pPr>
        <w:tabs>
          <w:tab w:val="left" w:pos="1080"/>
        </w:tabs>
        <w:spacing w:line="360" w:lineRule="auto"/>
        <w:ind w:firstLineChars="200" w:firstLine="602"/>
        <w:rPr>
          <w:rFonts w:ascii="宋体" w:eastAsia="宋体" w:hAnsi="宋体" w:cs="宋体"/>
          <w:b/>
          <w:sz w:val="30"/>
          <w:szCs w:val="30"/>
        </w:rPr>
      </w:pPr>
      <w:r w:rsidRPr="002D79C8">
        <w:rPr>
          <w:rFonts w:ascii="宋体" w:eastAsia="宋体" w:hAnsi="宋体" w:cs="宋体" w:hint="eastAsia"/>
          <w:b/>
          <w:sz w:val="30"/>
          <w:szCs w:val="30"/>
        </w:rPr>
        <w:t>一、</w:t>
      </w:r>
      <w:r w:rsidR="00D95DC8" w:rsidRPr="002D79C8">
        <w:rPr>
          <w:rFonts w:ascii="宋体" w:eastAsia="宋体" w:hAnsi="宋体" w:cs="宋体" w:hint="eastAsia"/>
          <w:b/>
          <w:sz w:val="30"/>
          <w:szCs w:val="30"/>
        </w:rPr>
        <w:t>项目概述</w:t>
      </w:r>
    </w:p>
    <w:p w14:paraId="41AA2B58" w14:textId="5180D08E" w:rsidR="00D27795" w:rsidRDefault="00915211" w:rsidP="00D95DC8">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在目前山东女子学院已有的标准化考场系统基础上，增设4套摄像及拾音装置，且保证上述设备能正常接入标准化考场管理系统</w:t>
      </w:r>
      <w:r w:rsidR="00D95DC8">
        <w:rPr>
          <w:rFonts w:ascii="宋体" w:eastAsia="宋体" w:hAnsi="宋体" w:cs="宋体" w:hint="eastAsia"/>
          <w:sz w:val="28"/>
          <w:szCs w:val="28"/>
        </w:rPr>
        <w:t>。</w:t>
      </w:r>
    </w:p>
    <w:p w14:paraId="15D084B2" w14:textId="17A5FAAB" w:rsidR="00D27795" w:rsidRDefault="00971F8C">
      <w:pPr>
        <w:tabs>
          <w:tab w:val="left" w:pos="1080"/>
        </w:tabs>
        <w:spacing w:line="360" w:lineRule="auto"/>
        <w:ind w:firstLineChars="200" w:firstLine="602"/>
        <w:rPr>
          <w:rFonts w:ascii="宋体" w:eastAsia="宋体" w:hAnsi="宋体" w:cs="宋体"/>
          <w:b/>
          <w:sz w:val="30"/>
          <w:szCs w:val="30"/>
        </w:rPr>
      </w:pPr>
      <w:r>
        <w:rPr>
          <w:rFonts w:ascii="宋体" w:eastAsia="宋体" w:hAnsi="宋体" w:cs="宋体" w:hint="eastAsia"/>
          <w:b/>
          <w:sz w:val="30"/>
          <w:szCs w:val="30"/>
        </w:rPr>
        <w:t>二、项目</w:t>
      </w:r>
      <w:r w:rsidR="00232D15">
        <w:rPr>
          <w:rFonts w:ascii="宋体" w:eastAsia="宋体" w:hAnsi="宋体" w:cs="宋体" w:hint="eastAsia"/>
          <w:b/>
          <w:sz w:val="30"/>
          <w:szCs w:val="30"/>
        </w:rPr>
        <w:t>具体</w:t>
      </w:r>
      <w:r>
        <w:rPr>
          <w:rFonts w:ascii="宋体" w:eastAsia="宋体" w:hAnsi="宋体" w:cs="宋体" w:hint="eastAsia"/>
          <w:b/>
          <w:sz w:val="30"/>
          <w:szCs w:val="30"/>
        </w:rPr>
        <w:t>需求</w:t>
      </w:r>
    </w:p>
    <w:p w14:paraId="2A4CD5AA" w14:textId="4A7D1052" w:rsidR="009F5CAB" w:rsidRPr="009F5CAB" w:rsidRDefault="009F5CAB" w:rsidP="009F5CAB">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在</w:t>
      </w:r>
      <w:r w:rsidRPr="009F5CAB">
        <w:rPr>
          <w:rFonts w:ascii="宋体" w:eastAsia="宋体" w:hAnsi="宋体" w:cs="宋体" w:hint="eastAsia"/>
          <w:sz w:val="28"/>
          <w:szCs w:val="28"/>
        </w:rPr>
        <w:t>我校</w:t>
      </w:r>
      <w:proofErr w:type="gramStart"/>
      <w:r w:rsidRPr="009F5CAB">
        <w:rPr>
          <w:rFonts w:ascii="宋体" w:eastAsia="宋体" w:hAnsi="宋体" w:cs="宋体" w:hint="eastAsia"/>
          <w:sz w:val="28"/>
          <w:szCs w:val="28"/>
        </w:rPr>
        <w:t>四六</w:t>
      </w:r>
      <w:proofErr w:type="gramEnd"/>
      <w:r w:rsidRPr="009F5CAB">
        <w:rPr>
          <w:rFonts w:ascii="宋体" w:eastAsia="宋体" w:hAnsi="宋体" w:cs="宋体" w:hint="eastAsia"/>
          <w:sz w:val="28"/>
          <w:szCs w:val="28"/>
        </w:rPr>
        <w:t>级考试听力放音室（求实楼6</w:t>
      </w:r>
      <w:r w:rsidRPr="009F5CAB">
        <w:rPr>
          <w:rFonts w:ascii="宋体" w:eastAsia="宋体" w:hAnsi="宋体" w:cs="宋体"/>
          <w:sz w:val="28"/>
          <w:szCs w:val="28"/>
        </w:rPr>
        <w:t>05</w:t>
      </w:r>
      <w:r w:rsidRPr="009F5CAB">
        <w:rPr>
          <w:rFonts w:ascii="宋体" w:eastAsia="宋体" w:hAnsi="宋体" w:cs="宋体" w:hint="eastAsia"/>
          <w:sz w:val="28"/>
          <w:szCs w:val="28"/>
        </w:rPr>
        <w:t>）、全国计算机等级考试服务器所在房间（求实楼6</w:t>
      </w:r>
      <w:r w:rsidRPr="009F5CAB">
        <w:rPr>
          <w:rFonts w:ascii="宋体" w:eastAsia="宋体" w:hAnsi="宋体" w:cs="宋体"/>
          <w:sz w:val="28"/>
          <w:szCs w:val="28"/>
        </w:rPr>
        <w:t>12</w:t>
      </w:r>
      <w:r w:rsidRPr="009F5CAB">
        <w:rPr>
          <w:rFonts w:ascii="宋体" w:eastAsia="宋体" w:hAnsi="宋体" w:cs="宋体" w:hint="eastAsia"/>
          <w:sz w:val="28"/>
          <w:szCs w:val="28"/>
        </w:rPr>
        <w:t>）、求实楼3</w:t>
      </w:r>
      <w:r w:rsidRPr="009F5CAB">
        <w:rPr>
          <w:rFonts w:ascii="宋体" w:eastAsia="宋体" w:hAnsi="宋体" w:cs="宋体"/>
          <w:sz w:val="28"/>
          <w:szCs w:val="28"/>
        </w:rPr>
        <w:t>02</w:t>
      </w:r>
      <w:r w:rsidRPr="009F5CAB">
        <w:rPr>
          <w:rFonts w:ascii="宋体" w:eastAsia="宋体" w:hAnsi="宋体" w:cs="宋体" w:hint="eastAsia"/>
          <w:sz w:val="28"/>
          <w:szCs w:val="28"/>
        </w:rPr>
        <w:t>机房东北角和</w:t>
      </w:r>
      <w:proofErr w:type="gramStart"/>
      <w:r w:rsidRPr="009F5CAB">
        <w:rPr>
          <w:rFonts w:ascii="宋体" w:eastAsia="宋体" w:hAnsi="宋体" w:cs="宋体" w:hint="eastAsia"/>
          <w:sz w:val="28"/>
          <w:szCs w:val="28"/>
        </w:rPr>
        <w:t>西南角需增设</w:t>
      </w:r>
      <w:proofErr w:type="gramEnd"/>
      <w:r w:rsidRPr="009F5CAB">
        <w:rPr>
          <w:rFonts w:ascii="宋体" w:eastAsia="宋体" w:hAnsi="宋体" w:cs="宋体" w:hint="eastAsia"/>
          <w:sz w:val="28"/>
          <w:szCs w:val="28"/>
        </w:rPr>
        <w:t>标准化考场监控设备（合计共4套设备）。</w:t>
      </w:r>
    </w:p>
    <w:p w14:paraId="60ADA6F5" w14:textId="0C50E7C2" w:rsidR="009F5CAB" w:rsidRPr="009F5CAB" w:rsidRDefault="009F5CAB" w:rsidP="009F5CAB">
      <w:pPr>
        <w:tabs>
          <w:tab w:val="left" w:pos="1080"/>
        </w:tabs>
        <w:spacing w:line="360" w:lineRule="auto"/>
        <w:ind w:firstLineChars="200" w:firstLine="560"/>
        <w:rPr>
          <w:rFonts w:ascii="宋体" w:eastAsia="宋体" w:hAnsi="宋体" w:cs="宋体"/>
          <w:sz w:val="28"/>
          <w:szCs w:val="28"/>
        </w:rPr>
      </w:pPr>
      <w:r w:rsidRPr="009F5CAB">
        <w:rPr>
          <w:rFonts w:ascii="宋体" w:eastAsia="宋体" w:hAnsi="宋体" w:cs="宋体" w:hint="eastAsia"/>
          <w:sz w:val="28"/>
          <w:szCs w:val="28"/>
        </w:rPr>
        <w:t>项目涉及到摄像头、拾音器、线路耗材（从楼宇弱电井到相关房间）</w:t>
      </w:r>
      <w:r>
        <w:rPr>
          <w:rFonts w:ascii="宋体" w:eastAsia="宋体" w:hAnsi="宋体" w:cs="宋体" w:hint="eastAsia"/>
          <w:sz w:val="28"/>
          <w:szCs w:val="28"/>
        </w:rPr>
        <w:t>及调试。</w:t>
      </w:r>
    </w:p>
    <w:p w14:paraId="751E2747" w14:textId="0563F254" w:rsidR="00342724" w:rsidRDefault="00342724">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（二）施工要求：</w:t>
      </w:r>
      <w:r w:rsidR="007E139F">
        <w:rPr>
          <w:rFonts w:ascii="宋体" w:eastAsia="宋体" w:hAnsi="宋体" w:cs="宋体" w:hint="eastAsia"/>
          <w:sz w:val="28"/>
          <w:szCs w:val="28"/>
        </w:rPr>
        <w:t>完成</w:t>
      </w:r>
      <w:r w:rsidR="009F5CAB">
        <w:rPr>
          <w:rFonts w:ascii="宋体" w:eastAsia="宋体" w:hAnsi="宋体" w:cs="宋体" w:hint="eastAsia"/>
          <w:sz w:val="28"/>
          <w:szCs w:val="28"/>
        </w:rPr>
        <w:t>上述设备安装并保证已有和新增标准化考场设备正常运行。</w:t>
      </w:r>
      <w:r>
        <w:rPr>
          <w:rFonts w:ascii="宋体" w:eastAsia="宋体" w:hAnsi="宋体" w:cs="宋体" w:hint="eastAsia"/>
          <w:sz w:val="28"/>
          <w:szCs w:val="28"/>
        </w:rPr>
        <w:t>施工期</w:t>
      </w:r>
      <w:proofErr w:type="gramStart"/>
      <w:r>
        <w:rPr>
          <w:rFonts w:ascii="宋体" w:eastAsia="宋体" w:hAnsi="宋体" w:cs="宋体" w:hint="eastAsia"/>
          <w:sz w:val="28"/>
          <w:szCs w:val="28"/>
        </w:rPr>
        <w:t>间施工</w:t>
      </w:r>
      <w:proofErr w:type="gramEnd"/>
      <w:r>
        <w:rPr>
          <w:rFonts w:ascii="宋体" w:eastAsia="宋体" w:hAnsi="宋体" w:cs="宋体" w:hint="eastAsia"/>
          <w:sz w:val="28"/>
          <w:szCs w:val="28"/>
        </w:rPr>
        <w:t>人员的安全保障</w:t>
      </w:r>
      <w:r w:rsidR="00E4009F">
        <w:rPr>
          <w:rFonts w:ascii="宋体" w:eastAsia="宋体" w:hAnsi="宋体" w:cs="宋体" w:hint="eastAsia"/>
          <w:sz w:val="28"/>
          <w:szCs w:val="28"/>
        </w:rPr>
        <w:t>、食宿</w:t>
      </w:r>
      <w:r>
        <w:rPr>
          <w:rFonts w:ascii="宋体" w:eastAsia="宋体" w:hAnsi="宋体" w:cs="宋体" w:hint="eastAsia"/>
          <w:sz w:val="28"/>
          <w:szCs w:val="28"/>
        </w:rPr>
        <w:t>由投标方负责。</w:t>
      </w:r>
      <w:r w:rsidR="00E330A0">
        <w:rPr>
          <w:rFonts w:ascii="宋体" w:eastAsia="宋体" w:hAnsi="宋体" w:cs="宋体" w:hint="eastAsia"/>
          <w:sz w:val="28"/>
          <w:szCs w:val="28"/>
        </w:rPr>
        <w:t>施工</w:t>
      </w:r>
      <w:r w:rsidR="009F5CAB">
        <w:rPr>
          <w:rFonts w:ascii="宋体" w:eastAsia="宋体" w:hAnsi="宋体" w:cs="宋体" w:hint="eastAsia"/>
          <w:sz w:val="28"/>
          <w:szCs w:val="28"/>
        </w:rPr>
        <w:t>过程中不得产生影响教学活动开展的噪音</w:t>
      </w:r>
      <w:r w:rsidR="00E330A0">
        <w:rPr>
          <w:rFonts w:ascii="宋体" w:eastAsia="宋体" w:hAnsi="宋体" w:cs="宋体" w:hint="eastAsia"/>
          <w:sz w:val="28"/>
          <w:szCs w:val="28"/>
        </w:rPr>
        <w:t>。</w:t>
      </w:r>
    </w:p>
    <w:p w14:paraId="118ACD60" w14:textId="528D764A" w:rsidR="00030ECC" w:rsidRDefault="00030ECC">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（三）服务要求：质保期1年</w:t>
      </w:r>
      <w:r w:rsidR="003B3F22">
        <w:rPr>
          <w:rFonts w:ascii="宋体" w:eastAsia="宋体" w:hAnsi="宋体" w:cs="宋体" w:hint="eastAsia"/>
          <w:sz w:val="28"/>
          <w:szCs w:val="28"/>
        </w:rPr>
        <w:t>。</w:t>
      </w:r>
      <w:r>
        <w:rPr>
          <w:rFonts w:ascii="宋体" w:eastAsia="宋体" w:hAnsi="宋体" w:cs="宋体" w:hint="eastAsia"/>
          <w:sz w:val="28"/>
          <w:szCs w:val="28"/>
        </w:rPr>
        <w:t>质保期内</w:t>
      </w:r>
      <w:r w:rsidR="003B3F22">
        <w:rPr>
          <w:rFonts w:ascii="宋体" w:eastAsia="宋体" w:hAnsi="宋体" w:cs="宋体" w:hint="eastAsia"/>
          <w:sz w:val="28"/>
          <w:szCs w:val="28"/>
        </w:rPr>
        <w:t>，投标方应在接到故障报修后2</w:t>
      </w:r>
      <w:r w:rsidR="003B3F22">
        <w:rPr>
          <w:rFonts w:ascii="宋体" w:eastAsia="宋体" w:hAnsi="宋体" w:cs="宋体"/>
          <w:sz w:val="28"/>
          <w:szCs w:val="28"/>
        </w:rPr>
        <w:t>4</w:t>
      </w:r>
      <w:r w:rsidR="003B3F22">
        <w:rPr>
          <w:rFonts w:ascii="宋体" w:eastAsia="宋体" w:hAnsi="宋体" w:cs="宋体" w:hint="eastAsia"/>
          <w:sz w:val="28"/>
          <w:szCs w:val="28"/>
        </w:rPr>
        <w:t>小时内到校处置，并通过维修或者</w:t>
      </w:r>
      <w:r>
        <w:rPr>
          <w:rFonts w:ascii="宋体" w:eastAsia="宋体" w:hAnsi="宋体" w:cs="宋体" w:hint="eastAsia"/>
          <w:sz w:val="28"/>
          <w:szCs w:val="28"/>
        </w:rPr>
        <w:t>免费更换</w:t>
      </w:r>
      <w:r w:rsidR="003B3F22">
        <w:rPr>
          <w:rFonts w:ascii="宋体" w:eastAsia="宋体" w:hAnsi="宋体" w:cs="宋体" w:hint="eastAsia"/>
          <w:sz w:val="28"/>
          <w:szCs w:val="28"/>
        </w:rPr>
        <w:t>新设备等方式确保设备恢复正常服务</w:t>
      </w:r>
      <w:r>
        <w:rPr>
          <w:rFonts w:ascii="宋体" w:eastAsia="宋体" w:hAnsi="宋体" w:cs="宋体" w:hint="eastAsia"/>
          <w:sz w:val="28"/>
          <w:szCs w:val="28"/>
        </w:rPr>
        <w:t>。</w:t>
      </w:r>
    </w:p>
    <w:p w14:paraId="150193CB" w14:textId="17B6E5B6" w:rsidR="00030ECC" w:rsidRPr="00030ECC" w:rsidRDefault="00030ECC">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（四）付款方式：验收合格后3</w:t>
      </w:r>
      <w:r>
        <w:rPr>
          <w:rFonts w:ascii="宋体" w:eastAsia="宋体" w:hAnsi="宋体" w:cs="宋体"/>
          <w:sz w:val="28"/>
          <w:szCs w:val="28"/>
        </w:rPr>
        <w:t>0</w:t>
      </w:r>
      <w:r>
        <w:rPr>
          <w:rFonts w:ascii="宋体" w:eastAsia="宋体" w:hAnsi="宋体" w:cs="宋体" w:hint="eastAsia"/>
          <w:sz w:val="28"/>
          <w:szCs w:val="28"/>
        </w:rPr>
        <w:t>个工作日内，支付项目</w:t>
      </w:r>
      <w:r w:rsidR="009F5CAB">
        <w:rPr>
          <w:rFonts w:ascii="宋体" w:eastAsia="宋体" w:hAnsi="宋体" w:cs="宋体" w:hint="eastAsia"/>
          <w:sz w:val="28"/>
          <w:szCs w:val="28"/>
        </w:rPr>
        <w:t>全款</w:t>
      </w:r>
      <w:r>
        <w:rPr>
          <w:rFonts w:ascii="宋体" w:eastAsia="宋体" w:hAnsi="宋体" w:cs="宋体" w:hint="eastAsia"/>
          <w:sz w:val="28"/>
          <w:szCs w:val="28"/>
        </w:rPr>
        <w:t>。</w:t>
      </w:r>
    </w:p>
    <w:p w14:paraId="5DC62684" w14:textId="22195AE2" w:rsidR="00D27795" w:rsidRDefault="00971F8C">
      <w:pPr>
        <w:tabs>
          <w:tab w:val="left" w:pos="1080"/>
        </w:tabs>
        <w:spacing w:line="360" w:lineRule="auto"/>
        <w:ind w:firstLineChars="200" w:firstLine="602"/>
        <w:rPr>
          <w:rFonts w:ascii="宋体" w:eastAsia="宋体" w:hAnsi="宋体" w:cs="宋体"/>
          <w:b/>
          <w:sz w:val="30"/>
          <w:szCs w:val="30"/>
        </w:rPr>
      </w:pPr>
      <w:r>
        <w:rPr>
          <w:rFonts w:ascii="宋体" w:eastAsia="宋体" w:hAnsi="宋体" w:cs="宋体" w:hint="eastAsia"/>
          <w:b/>
          <w:sz w:val="30"/>
          <w:szCs w:val="30"/>
        </w:rPr>
        <w:t xml:space="preserve">三、项目实施要求 </w:t>
      </w:r>
    </w:p>
    <w:p w14:paraId="4F71D20C" w14:textId="396DF544" w:rsidR="00D27795" w:rsidRDefault="00971F8C">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1.项目实施需按中标方所提供的设计方案进行，由中标方负责，使用方人员参与配合。中标方要在实施过程中及时向用户口头或书面报告项目施工进展情况及遇到的问题和解决的措施。施工在合同签订后</w:t>
      </w:r>
      <w:r w:rsidR="005E027F">
        <w:rPr>
          <w:rFonts w:ascii="宋体" w:eastAsia="宋体" w:hAnsi="宋体" w:cs="宋体" w:hint="eastAsia"/>
          <w:sz w:val="28"/>
          <w:szCs w:val="28"/>
        </w:rPr>
        <w:t>进行，应于</w:t>
      </w:r>
      <w:r w:rsidR="00A74E64">
        <w:rPr>
          <w:rFonts w:ascii="宋体" w:eastAsia="宋体" w:hAnsi="宋体" w:cs="宋体" w:hint="eastAsia"/>
          <w:sz w:val="28"/>
          <w:szCs w:val="28"/>
        </w:rPr>
        <w:t>2</w:t>
      </w:r>
      <w:r w:rsidR="00A74E64">
        <w:rPr>
          <w:rFonts w:ascii="宋体" w:eastAsia="宋体" w:hAnsi="宋体" w:cs="宋体"/>
          <w:sz w:val="28"/>
          <w:szCs w:val="28"/>
        </w:rPr>
        <w:t>021</w:t>
      </w:r>
      <w:r w:rsidR="00A74E64">
        <w:rPr>
          <w:rFonts w:ascii="宋体" w:eastAsia="宋体" w:hAnsi="宋体" w:cs="宋体" w:hint="eastAsia"/>
          <w:sz w:val="28"/>
          <w:szCs w:val="28"/>
        </w:rPr>
        <w:t>年</w:t>
      </w:r>
      <w:r w:rsidR="009F5CAB">
        <w:rPr>
          <w:rFonts w:ascii="宋体" w:eastAsia="宋体" w:hAnsi="宋体" w:cs="宋体"/>
          <w:sz w:val="28"/>
          <w:szCs w:val="28"/>
        </w:rPr>
        <w:t>9</w:t>
      </w:r>
      <w:r w:rsidR="00A74E64">
        <w:rPr>
          <w:rFonts w:ascii="宋体" w:eastAsia="宋体" w:hAnsi="宋体" w:cs="宋体" w:hint="eastAsia"/>
          <w:sz w:val="28"/>
          <w:szCs w:val="28"/>
        </w:rPr>
        <w:t>月</w:t>
      </w:r>
      <w:r w:rsidR="009F5CAB">
        <w:rPr>
          <w:rFonts w:ascii="宋体" w:eastAsia="宋体" w:hAnsi="宋体" w:cs="宋体"/>
          <w:sz w:val="28"/>
          <w:szCs w:val="28"/>
        </w:rPr>
        <w:t>23</w:t>
      </w:r>
      <w:r w:rsidR="00A74E64">
        <w:rPr>
          <w:rFonts w:ascii="宋体" w:eastAsia="宋体" w:hAnsi="宋体" w:cs="宋体" w:hint="eastAsia"/>
          <w:sz w:val="28"/>
          <w:szCs w:val="28"/>
        </w:rPr>
        <w:t>日前</w:t>
      </w:r>
      <w:r>
        <w:rPr>
          <w:rFonts w:ascii="宋体" w:eastAsia="宋体" w:hAnsi="宋体" w:cs="宋体" w:hint="eastAsia"/>
          <w:sz w:val="28"/>
          <w:szCs w:val="28"/>
        </w:rPr>
        <w:t xml:space="preserve">完成。 </w:t>
      </w:r>
    </w:p>
    <w:p w14:paraId="362CFB44" w14:textId="4D8B3546" w:rsidR="00D27795" w:rsidRDefault="00971F8C">
      <w:pPr>
        <w:tabs>
          <w:tab w:val="left" w:pos="1080"/>
        </w:tabs>
        <w:spacing w:line="360" w:lineRule="auto"/>
        <w:ind w:firstLineChars="200" w:firstLine="560"/>
        <w:rPr>
          <w:rFonts w:ascii="宋体" w:eastAsia="宋体" w:hAnsi="宋体" w:cs="宋体"/>
          <w:sz w:val="28"/>
          <w:szCs w:val="28"/>
        </w:rPr>
      </w:pPr>
      <w:r>
        <w:rPr>
          <w:rFonts w:ascii="宋体" w:eastAsia="宋体" w:hAnsi="宋体" w:cs="宋体"/>
          <w:sz w:val="28"/>
          <w:szCs w:val="28"/>
        </w:rPr>
        <w:t>2</w:t>
      </w:r>
      <w:r>
        <w:rPr>
          <w:rFonts w:ascii="宋体" w:eastAsia="宋体" w:hAnsi="宋体" w:cs="宋体" w:hint="eastAsia"/>
          <w:sz w:val="28"/>
          <w:szCs w:val="28"/>
        </w:rPr>
        <w:t>.测试与验收</w:t>
      </w:r>
    </w:p>
    <w:p w14:paraId="1E425139" w14:textId="0A2AB927" w:rsidR="00971F8C" w:rsidRDefault="00A74E64" w:rsidP="00D3033E">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安装施工</w:t>
      </w:r>
      <w:r w:rsidR="00971F8C">
        <w:rPr>
          <w:rFonts w:ascii="宋体" w:eastAsia="宋体" w:hAnsi="宋体" w:cs="宋体" w:hint="eastAsia"/>
          <w:sz w:val="28"/>
          <w:szCs w:val="28"/>
        </w:rPr>
        <w:t>完成</w:t>
      </w:r>
      <w:r>
        <w:rPr>
          <w:rFonts w:ascii="宋体" w:eastAsia="宋体" w:hAnsi="宋体" w:cs="宋体" w:hint="eastAsia"/>
          <w:sz w:val="28"/>
          <w:szCs w:val="28"/>
        </w:rPr>
        <w:t>且</w:t>
      </w:r>
      <w:r w:rsidR="00971F8C">
        <w:rPr>
          <w:rFonts w:ascii="宋体" w:eastAsia="宋体" w:hAnsi="宋体" w:cs="宋体" w:hint="eastAsia"/>
          <w:sz w:val="28"/>
          <w:szCs w:val="28"/>
        </w:rPr>
        <w:t>稳定运行1个月后，实施验收。</w:t>
      </w:r>
    </w:p>
    <w:p w14:paraId="2C8E20EF" w14:textId="74A598CD" w:rsidR="00232D15" w:rsidRPr="00A50F22" w:rsidRDefault="00232D15" w:rsidP="00D3033E">
      <w:pPr>
        <w:tabs>
          <w:tab w:val="left" w:pos="1080"/>
        </w:tabs>
        <w:spacing w:line="360" w:lineRule="auto"/>
        <w:ind w:firstLineChars="200" w:firstLine="562"/>
        <w:rPr>
          <w:rFonts w:ascii="宋体" w:eastAsia="宋体" w:hAnsi="宋体" w:cs="宋体"/>
          <w:b/>
          <w:bCs/>
          <w:sz w:val="28"/>
          <w:szCs w:val="28"/>
        </w:rPr>
      </w:pPr>
      <w:r w:rsidRPr="00A50F22">
        <w:rPr>
          <w:rFonts w:ascii="宋体" w:eastAsia="宋体" w:hAnsi="宋体" w:cs="宋体" w:hint="eastAsia"/>
          <w:b/>
          <w:bCs/>
          <w:sz w:val="28"/>
          <w:szCs w:val="28"/>
        </w:rPr>
        <w:t>四、投标材料基本要求</w:t>
      </w:r>
    </w:p>
    <w:p w14:paraId="0FE3D9E6" w14:textId="45877239" w:rsidR="00232D15" w:rsidRDefault="00232D15" w:rsidP="00D3033E">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投标材料应包括但不限于：</w:t>
      </w:r>
    </w:p>
    <w:p w14:paraId="58864032" w14:textId="6A757FFB" w:rsidR="00A50F22" w:rsidRDefault="00A50F22" w:rsidP="00A50F22">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1.加盖公章的</w:t>
      </w:r>
      <w:r w:rsidRPr="00A50F22">
        <w:rPr>
          <w:rFonts w:ascii="宋体" w:eastAsia="宋体" w:hAnsi="宋体" w:cs="宋体" w:hint="eastAsia"/>
          <w:sz w:val="28"/>
          <w:szCs w:val="28"/>
        </w:rPr>
        <w:t>法人或者其他组织的营业执照等证明文件</w:t>
      </w:r>
      <w:r w:rsidR="00A74E64">
        <w:rPr>
          <w:rFonts w:ascii="宋体" w:eastAsia="宋体" w:hAnsi="宋体" w:cs="宋体" w:hint="eastAsia"/>
          <w:sz w:val="28"/>
          <w:szCs w:val="28"/>
        </w:rPr>
        <w:t>。</w:t>
      </w:r>
      <w:r w:rsidR="00A74E64">
        <w:rPr>
          <w:rFonts w:ascii="宋体" w:eastAsia="宋体" w:hAnsi="宋体" w:cs="宋体"/>
          <w:sz w:val="28"/>
          <w:szCs w:val="28"/>
        </w:rPr>
        <w:t xml:space="preserve"> </w:t>
      </w:r>
    </w:p>
    <w:p w14:paraId="7835BC1C" w14:textId="116B6ACD" w:rsidR="00A50F22" w:rsidRDefault="00A50F22" w:rsidP="00A50F22">
      <w:pPr>
        <w:tabs>
          <w:tab w:val="left" w:pos="1080"/>
        </w:tabs>
        <w:spacing w:line="360" w:lineRule="auto"/>
        <w:ind w:firstLineChars="200" w:firstLine="560"/>
        <w:rPr>
          <w:rFonts w:ascii="宋体" w:eastAsia="宋体" w:hAnsi="宋体" w:cs="宋体"/>
          <w:sz w:val="28"/>
          <w:szCs w:val="28"/>
        </w:rPr>
      </w:pPr>
      <w:r>
        <w:rPr>
          <w:rFonts w:ascii="宋体" w:eastAsia="宋体" w:hAnsi="宋体" w:cs="宋体"/>
          <w:sz w:val="28"/>
          <w:szCs w:val="28"/>
        </w:rPr>
        <w:t>2</w:t>
      </w:r>
      <w:r>
        <w:rPr>
          <w:rFonts w:ascii="宋体" w:eastAsia="宋体" w:hAnsi="宋体" w:cs="宋体" w:hint="eastAsia"/>
          <w:sz w:val="28"/>
          <w:szCs w:val="28"/>
        </w:rPr>
        <w:t>.参加投标谈判人员的相关材料：</w:t>
      </w:r>
      <w:r w:rsidRPr="00A50F22">
        <w:rPr>
          <w:rFonts w:ascii="宋体" w:eastAsia="宋体" w:hAnsi="宋体" w:cs="宋体"/>
          <w:sz w:val="28"/>
          <w:szCs w:val="28"/>
        </w:rPr>
        <w:t>法定代表人参加</w:t>
      </w:r>
      <w:r>
        <w:rPr>
          <w:rFonts w:ascii="宋体" w:eastAsia="宋体" w:hAnsi="宋体" w:cs="宋体" w:hint="eastAsia"/>
          <w:sz w:val="28"/>
          <w:szCs w:val="28"/>
        </w:rPr>
        <w:t>投标谈判</w:t>
      </w:r>
      <w:r w:rsidRPr="00A50F22">
        <w:rPr>
          <w:rFonts w:ascii="宋体" w:eastAsia="宋体" w:hAnsi="宋体" w:cs="宋体"/>
          <w:sz w:val="28"/>
          <w:szCs w:val="28"/>
        </w:rPr>
        <w:t>的，提供法定代表人相关证明材料；法定代表人不能参加的，提供法定代表人授权委托书（附件）、被授权代表人的身份</w:t>
      </w:r>
      <w:r>
        <w:rPr>
          <w:rFonts w:ascii="宋体" w:eastAsia="宋体" w:hAnsi="宋体" w:cs="宋体" w:hint="eastAsia"/>
          <w:sz w:val="28"/>
          <w:szCs w:val="28"/>
        </w:rPr>
        <w:t>证明材料。</w:t>
      </w:r>
    </w:p>
    <w:p w14:paraId="60ED028E" w14:textId="0532FCBE" w:rsidR="00A50F22" w:rsidRDefault="00A50F22" w:rsidP="00A50F22">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3.总体报价、</w:t>
      </w:r>
      <w:r w:rsidR="00A74E64">
        <w:rPr>
          <w:rFonts w:ascii="宋体" w:eastAsia="宋体" w:hAnsi="宋体" w:cs="宋体" w:hint="eastAsia"/>
          <w:sz w:val="28"/>
          <w:szCs w:val="28"/>
        </w:rPr>
        <w:t>分项报价、货物</w:t>
      </w:r>
      <w:r>
        <w:rPr>
          <w:rFonts w:ascii="宋体" w:eastAsia="宋体" w:hAnsi="宋体" w:cs="宋体" w:hint="eastAsia"/>
          <w:sz w:val="28"/>
          <w:szCs w:val="28"/>
        </w:rPr>
        <w:t>品牌及型号、质保及服务年限和措施、项目实施方案。</w:t>
      </w:r>
      <w:r w:rsidR="006B30B9">
        <w:rPr>
          <w:rFonts w:ascii="宋体" w:eastAsia="宋体" w:hAnsi="宋体" w:cs="宋体" w:hint="eastAsia"/>
          <w:sz w:val="28"/>
          <w:szCs w:val="28"/>
        </w:rPr>
        <w:t>对本公告中提及的各项要求，必须逐项明确说明是否响应。</w:t>
      </w:r>
    </w:p>
    <w:p w14:paraId="6686CCC0" w14:textId="4A67040D" w:rsidR="005E027F" w:rsidRDefault="005E027F" w:rsidP="00A50F22">
      <w:pPr>
        <w:tabs>
          <w:tab w:val="left" w:pos="1080"/>
        </w:tabs>
        <w:spacing w:line="360" w:lineRule="auto"/>
        <w:ind w:firstLineChars="200" w:firstLine="560"/>
        <w:rPr>
          <w:rFonts w:ascii="宋体" w:eastAsia="宋体" w:hAnsi="宋体" w:cs="宋体"/>
          <w:sz w:val="28"/>
          <w:szCs w:val="28"/>
        </w:rPr>
      </w:pPr>
    </w:p>
    <w:sectPr w:rsidR="005E027F" w:rsidSect="00A70BF4">
      <w:pgSz w:w="11900" w:h="16840"/>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9B1B" w14:textId="77777777" w:rsidR="00921B3C" w:rsidRDefault="00921B3C" w:rsidP="004C6E3C">
      <w:r>
        <w:separator/>
      </w:r>
    </w:p>
  </w:endnote>
  <w:endnote w:type="continuationSeparator" w:id="0">
    <w:p w14:paraId="56DD7301" w14:textId="77777777" w:rsidR="00921B3C" w:rsidRDefault="00921B3C" w:rsidP="004C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178C" w14:textId="77777777" w:rsidR="00921B3C" w:rsidRDefault="00921B3C" w:rsidP="004C6E3C">
      <w:r>
        <w:separator/>
      </w:r>
    </w:p>
  </w:footnote>
  <w:footnote w:type="continuationSeparator" w:id="0">
    <w:p w14:paraId="1AC38F2F" w14:textId="77777777" w:rsidR="00921B3C" w:rsidRDefault="00921B3C" w:rsidP="004C6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B7"/>
    <w:rsid w:val="00030ECC"/>
    <w:rsid w:val="00050DC4"/>
    <w:rsid w:val="00134C4F"/>
    <w:rsid w:val="0014012A"/>
    <w:rsid w:val="00143E86"/>
    <w:rsid w:val="001834BE"/>
    <w:rsid w:val="001D2DA4"/>
    <w:rsid w:val="001E2912"/>
    <w:rsid w:val="00207427"/>
    <w:rsid w:val="00232D15"/>
    <w:rsid w:val="002627F2"/>
    <w:rsid w:val="002D79C8"/>
    <w:rsid w:val="00342724"/>
    <w:rsid w:val="00353302"/>
    <w:rsid w:val="00383E85"/>
    <w:rsid w:val="003963C0"/>
    <w:rsid w:val="003B3F22"/>
    <w:rsid w:val="003B6175"/>
    <w:rsid w:val="00437C1B"/>
    <w:rsid w:val="00442EC1"/>
    <w:rsid w:val="00452290"/>
    <w:rsid w:val="00461A8F"/>
    <w:rsid w:val="004831C6"/>
    <w:rsid w:val="004A5064"/>
    <w:rsid w:val="004C6E3C"/>
    <w:rsid w:val="00557DF8"/>
    <w:rsid w:val="005724AF"/>
    <w:rsid w:val="005D6939"/>
    <w:rsid w:val="005E027F"/>
    <w:rsid w:val="0064246C"/>
    <w:rsid w:val="00644871"/>
    <w:rsid w:val="006A313A"/>
    <w:rsid w:val="006B30B9"/>
    <w:rsid w:val="00701933"/>
    <w:rsid w:val="00744BA7"/>
    <w:rsid w:val="007A5D13"/>
    <w:rsid w:val="007E139F"/>
    <w:rsid w:val="007F6362"/>
    <w:rsid w:val="008A129E"/>
    <w:rsid w:val="00915211"/>
    <w:rsid w:val="009168A1"/>
    <w:rsid w:val="00921B3C"/>
    <w:rsid w:val="00971AD6"/>
    <w:rsid w:val="00971F8C"/>
    <w:rsid w:val="009F5CAB"/>
    <w:rsid w:val="00A50F22"/>
    <w:rsid w:val="00A70BF4"/>
    <w:rsid w:val="00A74E64"/>
    <w:rsid w:val="00AA21BA"/>
    <w:rsid w:val="00AF255E"/>
    <w:rsid w:val="00AF3762"/>
    <w:rsid w:val="00B24782"/>
    <w:rsid w:val="00B918CE"/>
    <w:rsid w:val="00BA4675"/>
    <w:rsid w:val="00C06ABE"/>
    <w:rsid w:val="00C322EF"/>
    <w:rsid w:val="00C75DB5"/>
    <w:rsid w:val="00CA66A7"/>
    <w:rsid w:val="00CF4E9E"/>
    <w:rsid w:val="00D27795"/>
    <w:rsid w:val="00D3033E"/>
    <w:rsid w:val="00D51A9C"/>
    <w:rsid w:val="00D711A5"/>
    <w:rsid w:val="00D95DC8"/>
    <w:rsid w:val="00DA1D6D"/>
    <w:rsid w:val="00E15CE1"/>
    <w:rsid w:val="00E2698D"/>
    <w:rsid w:val="00E330A0"/>
    <w:rsid w:val="00E33B53"/>
    <w:rsid w:val="00E4009F"/>
    <w:rsid w:val="00E447E0"/>
    <w:rsid w:val="00F97CB7"/>
    <w:rsid w:val="139A3319"/>
    <w:rsid w:val="1EE70A31"/>
    <w:rsid w:val="26B07B0A"/>
    <w:rsid w:val="28B04B46"/>
    <w:rsid w:val="2FE35705"/>
    <w:rsid w:val="343A4456"/>
    <w:rsid w:val="3B865BD5"/>
    <w:rsid w:val="435C4161"/>
    <w:rsid w:val="5A741F0D"/>
    <w:rsid w:val="5A9516C1"/>
    <w:rsid w:val="72FE1DE6"/>
    <w:rsid w:val="741A5319"/>
    <w:rsid w:val="7B6F0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035F3"/>
  <w15:docId w15:val="{D1AF34DC-4422-483B-BAFC-9BF7A8AF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1"/>
    <w:qFormat/>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uiPriority w:val="9"/>
    <w:qFormat/>
    <w:rPr>
      <w:b/>
      <w:bCs/>
      <w:kern w:val="44"/>
      <w:sz w:val="44"/>
      <w:szCs w:val="44"/>
    </w:rPr>
  </w:style>
  <w:style w:type="character" w:customStyle="1" w:styleId="11">
    <w:name w:val="标题 1 字符1"/>
    <w:link w:val="1"/>
    <w:rPr>
      <w:rFonts w:ascii="Calibri" w:eastAsia="宋体" w:hAnsi="Calibri" w:cs="Times New Roman"/>
      <w:b/>
      <w:bCs/>
      <w:kern w:val="44"/>
      <w:sz w:val="44"/>
      <w:szCs w:val="44"/>
    </w:rPr>
  </w:style>
  <w:style w:type="paragraph" w:styleId="a5">
    <w:name w:val="List Paragraph"/>
    <w:basedOn w:val="a"/>
    <w:uiPriority w:val="34"/>
    <w:qFormat/>
    <w:pPr>
      <w:ind w:firstLineChars="200" w:firstLine="420"/>
    </w:pPr>
  </w:style>
  <w:style w:type="paragraph" w:styleId="a6">
    <w:name w:val="header"/>
    <w:basedOn w:val="a"/>
    <w:link w:val="a7"/>
    <w:uiPriority w:val="99"/>
    <w:unhideWhenUsed/>
    <w:rsid w:val="004C6E3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C6E3C"/>
    <w:rPr>
      <w:rFonts w:asciiTheme="minorHAnsi" w:eastAsiaTheme="minorEastAsia" w:hAnsiTheme="minorHAnsi" w:cstheme="minorBidi"/>
      <w:kern w:val="2"/>
      <w:sz w:val="18"/>
      <w:szCs w:val="18"/>
    </w:rPr>
  </w:style>
  <w:style w:type="paragraph" w:styleId="a8">
    <w:name w:val="footer"/>
    <w:basedOn w:val="a"/>
    <w:link w:val="a9"/>
    <w:uiPriority w:val="99"/>
    <w:unhideWhenUsed/>
    <w:rsid w:val="004C6E3C"/>
    <w:pPr>
      <w:tabs>
        <w:tab w:val="center" w:pos="4153"/>
        <w:tab w:val="right" w:pos="8306"/>
      </w:tabs>
      <w:snapToGrid w:val="0"/>
      <w:jc w:val="left"/>
    </w:pPr>
    <w:rPr>
      <w:sz w:val="18"/>
      <w:szCs w:val="18"/>
    </w:rPr>
  </w:style>
  <w:style w:type="character" w:customStyle="1" w:styleId="a9">
    <w:name w:val="页脚 字符"/>
    <w:basedOn w:val="a0"/>
    <w:link w:val="a8"/>
    <w:uiPriority w:val="99"/>
    <w:rsid w:val="004C6E3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61</cp:revision>
  <cp:lastPrinted>2021-05-12T01:08:00Z</cp:lastPrinted>
  <dcterms:created xsi:type="dcterms:W3CDTF">2019-11-18T04:24:00Z</dcterms:created>
  <dcterms:modified xsi:type="dcterms:W3CDTF">2021-09-10T06:42:00Z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